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X="-1003" w:tblpY="1"/>
        <w:tblOverlap w:val="never"/>
        <w:tblW w:w="15735" w:type="dxa"/>
        <w:tblInd w:w="0" w:type="dxa"/>
        <w:tblLayout w:type="fixed"/>
        <w:tblCellMar>
          <w:top w:w="30" w:type="dxa"/>
          <w:left w:w="107" w:type="dxa"/>
          <w:right w:w="84" w:type="dxa"/>
        </w:tblCellMar>
        <w:tblLook w:val="04A0" w:firstRow="1" w:lastRow="0" w:firstColumn="1" w:lastColumn="0" w:noHBand="0" w:noVBand="1"/>
      </w:tblPr>
      <w:tblGrid>
        <w:gridCol w:w="1838"/>
        <w:gridCol w:w="1985"/>
        <w:gridCol w:w="2268"/>
        <w:gridCol w:w="2268"/>
        <w:gridCol w:w="2759"/>
        <w:gridCol w:w="2562"/>
        <w:gridCol w:w="2055"/>
      </w:tblGrid>
      <w:tr w:rsidR="00EC1668" w:rsidRPr="00B337DB" w:rsidTr="009B7E54">
        <w:trPr>
          <w:trHeight w:val="522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1668" w:rsidRPr="00C53CD6" w:rsidRDefault="00EC1668" w:rsidP="009B7E54">
            <w:pPr>
              <w:ind w:right="3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Skills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Default="00EC1668" w:rsidP="009B7E54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:rsidR="00EC1668" w:rsidRDefault="00EC1668" w:rsidP="009B7E54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Pre – School </w:t>
            </w:r>
          </w:p>
          <w:p w:rsidR="00EC1668" w:rsidRDefault="00864414" w:rsidP="009B7E54">
            <w:pPr>
              <w:ind w:left="3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2</w:t>
            </w:r>
            <w:r w:rsidR="00EC1668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Years Old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Default="00EC1668" w:rsidP="009B7E54">
            <w:pPr>
              <w:ind w:left="3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:rsidR="00EC1668" w:rsidRDefault="00EC1668" w:rsidP="009B7E54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Pre – School </w:t>
            </w:r>
          </w:p>
          <w:p w:rsidR="00EC1668" w:rsidRPr="00C53CD6" w:rsidRDefault="00EC1668" w:rsidP="009B7E54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3 and 4 Years Old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EC1668" w:rsidP="009B7E54">
            <w:pPr>
              <w:ind w:left="3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  <w:p w:rsidR="00EC1668" w:rsidRPr="00C53CD6" w:rsidRDefault="00EC1668" w:rsidP="009B7E54">
            <w:pPr>
              <w:ind w:right="27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Year R </w:t>
            </w:r>
          </w:p>
          <w:p w:rsidR="00EC1668" w:rsidRPr="00C53CD6" w:rsidRDefault="00EC1668" w:rsidP="009B7E54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1668" w:rsidRPr="00C53CD6" w:rsidRDefault="00EC1668" w:rsidP="009B7E54">
            <w:pPr>
              <w:ind w:right="22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Year 1 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1668" w:rsidRPr="00C53CD6" w:rsidRDefault="00EC1668" w:rsidP="009B7E54">
            <w:pPr>
              <w:ind w:right="26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Year 2 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1668" w:rsidRPr="00C53CD6" w:rsidRDefault="00EC1668" w:rsidP="009B7E54">
            <w:pPr>
              <w:ind w:right="26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Year 3 </w:t>
            </w:r>
          </w:p>
        </w:tc>
      </w:tr>
      <w:tr w:rsidR="00EC1668" w:rsidRPr="00B337DB" w:rsidTr="009B7E54">
        <w:trPr>
          <w:trHeight w:val="419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523A43" w:rsidRDefault="00EC1668" w:rsidP="009B7E54">
            <w:pPr>
              <w:ind w:left="4"/>
              <w:rPr>
                <w:rFonts w:ascii="Arial" w:hAnsi="Arial" w:cs="Arial"/>
                <w:color w:val="auto"/>
                <w:sz w:val="18"/>
                <w:szCs w:val="20"/>
              </w:rPr>
            </w:pPr>
            <w:r w:rsidRPr="00523A43">
              <w:rPr>
                <w:rFonts w:ascii="Arial" w:hAnsi="Arial" w:cs="Arial"/>
                <w:b/>
                <w:color w:val="auto"/>
                <w:sz w:val="18"/>
                <w:szCs w:val="20"/>
              </w:rPr>
              <w:t>NUMBER AND PLACE VALUE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64414" w:rsidRDefault="00864414" w:rsidP="009B7E5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Development Matters</w:t>
            </w:r>
          </w:p>
          <w:p w:rsidR="009B7E54" w:rsidRPr="009B7E54" w:rsidRDefault="009B7E54" w:rsidP="009B7E5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9B7E54">
              <w:rPr>
                <w:rFonts w:ascii="Arial" w:hAnsi="Arial" w:cs="Arial"/>
                <w:sz w:val="20"/>
              </w:rPr>
              <w:t xml:space="preserve">Take part in finger rhymes with numbers. </w:t>
            </w:r>
          </w:p>
          <w:p w:rsidR="00EC1668" w:rsidRPr="009F72E8" w:rsidRDefault="009B7E54" w:rsidP="009B7E5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9B7E54">
              <w:rPr>
                <w:rFonts w:ascii="Arial" w:hAnsi="Arial" w:cs="Arial"/>
                <w:sz w:val="20"/>
              </w:rPr>
              <w:t xml:space="preserve">React to changes of </w:t>
            </w:r>
            <w:r w:rsidR="00C2639E">
              <w:rPr>
                <w:rFonts w:ascii="Arial" w:hAnsi="Arial" w:cs="Arial"/>
                <w:sz w:val="20"/>
              </w:rPr>
              <w:t xml:space="preserve">an </w:t>
            </w:r>
            <w:r w:rsidRPr="009B7E54">
              <w:rPr>
                <w:rFonts w:ascii="Arial" w:hAnsi="Arial" w:cs="Arial"/>
                <w:sz w:val="20"/>
              </w:rPr>
              <w:t>amount in a group of up to three items.</w:t>
            </w:r>
          </w:p>
          <w:p w:rsidR="009F72E8" w:rsidRPr="009F72E8" w:rsidRDefault="009F72E8" w:rsidP="009B7E5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9F72E8">
              <w:rPr>
                <w:rFonts w:ascii="Arial" w:hAnsi="Arial" w:cs="Arial"/>
                <w:sz w:val="20"/>
              </w:rPr>
              <w:t xml:space="preserve">Count in everyday contexts, sometimes skipping </w:t>
            </w:r>
            <w:r w:rsidR="00C2639E" w:rsidRPr="009F72E8">
              <w:rPr>
                <w:rFonts w:ascii="Arial" w:hAnsi="Arial" w:cs="Arial"/>
                <w:sz w:val="20"/>
              </w:rPr>
              <w:t>numbers ‘</w:t>
            </w:r>
            <w:r w:rsidRPr="009F72E8">
              <w:rPr>
                <w:rFonts w:ascii="Arial" w:hAnsi="Arial" w:cs="Arial"/>
                <w:sz w:val="20"/>
              </w:rPr>
              <w:t>1-2-3-5’.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1668" w:rsidRDefault="00EC1668" w:rsidP="009B7E5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Development Matters</w:t>
            </w:r>
          </w:p>
          <w:p w:rsidR="00EC1668" w:rsidRDefault="00EC1668" w:rsidP="009B7E54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</w:rPr>
            </w:pPr>
            <w:r w:rsidRPr="00500DDB">
              <w:rPr>
                <w:rFonts w:ascii="Arial" w:hAnsi="Arial" w:cs="Arial"/>
                <w:sz w:val="20"/>
              </w:rPr>
              <w:t>Develop fast recognition of up to 3 objects using ‘subitising’</w:t>
            </w:r>
          </w:p>
          <w:p w:rsidR="00EC1668" w:rsidRDefault="00EC1668" w:rsidP="009B7E54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</w:rPr>
            </w:pPr>
            <w:r w:rsidRPr="00500DDB">
              <w:rPr>
                <w:rFonts w:ascii="Arial" w:hAnsi="Arial" w:cs="Arial"/>
                <w:sz w:val="20"/>
              </w:rPr>
              <w:t xml:space="preserve">Recite numbers past 5. </w:t>
            </w:r>
          </w:p>
          <w:p w:rsidR="00EC1668" w:rsidRDefault="00EC1668" w:rsidP="009B7E54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</w:rPr>
            </w:pPr>
            <w:r w:rsidRPr="00500DDB">
              <w:rPr>
                <w:rFonts w:ascii="Arial" w:hAnsi="Arial" w:cs="Arial"/>
                <w:sz w:val="20"/>
              </w:rPr>
              <w:t xml:space="preserve">Say one number for each item in order: 1,2,3,4,5. </w:t>
            </w:r>
          </w:p>
          <w:p w:rsidR="00EC1668" w:rsidRDefault="00EC1668" w:rsidP="009B7E54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</w:rPr>
            </w:pPr>
            <w:r w:rsidRPr="00500DDB">
              <w:rPr>
                <w:rFonts w:ascii="Arial" w:hAnsi="Arial" w:cs="Arial"/>
                <w:sz w:val="20"/>
              </w:rPr>
              <w:t>Know that the last number reached when counting a small set of objects tells you how many there are in total</w:t>
            </w:r>
            <w:r>
              <w:rPr>
                <w:rFonts w:ascii="Arial" w:hAnsi="Arial" w:cs="Arial"/>
                <w:sz w:val="20"/>
              </w:rPr>
              <w:t>.</w:t>
            </w:r>
          </w:p>
          <w:p w:rsidR="00EC1668" w:rsidRDefault="00EC1668" w:rsidP="009B7E54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</w:rPr>
            </w:pPr>
            <w:r w:rsidRPr="00500DDB">
              <w:rPr>
                <w:rFonts w:ascii="Arial" w:hAnsi="Arial" w:cs="Arial"/>
                <w:sz w:val="20"/>
              </w:rPr>
              <w:t>Show ‘finger numbers’ up to 5.</w:t>
            </w:r>
          </w:p>
          <w:p w:rsidR="00EC1668" w:rsidRPr="00500DDB" w:rsidRDefault="00EC1668" w:rsidP="009B7E54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</w:rPr>
            </w:pPr>
            <w:r w:rsidRPr="00500DDB">
              <w:rPr>
                <w:rFonts w:ascii="Arial" w:hAnsi="Arial" w:cs="Arial"/>
                <w:sz w:val="20"/>
              </w:rPr>
              <w:t>Link numerals and amounts: for example, showing the right number of objects to match the numeral, up to 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EC1668" w:rsidP="009B7E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sz w:val="20"/>
                <w:szCs w:val="20"/>
              </w:rPr>
              <w:t>ELG</w:t>
            </w:r>
          </w:p>
          <w:p w:rsidR="00EC1668" w:rsidRPr="00C53CD6" w:rsidRDefault="00EC1668" w:rsidP="009B7E54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Arial" w:hAnsi="Arial" w:cs="Arial"/>
                <w:sz w:val="20"/>
                <w:szCs w:val="20"/>
              </w:rPr>
            </w:pPr>
            <w:r w:rsidRPr="00C53CD6">
              <w:rPr>
                <w:rFonts w:ascii="Arial" w:hAnsi="Arial" w:cs="Arial"/>
                <w:sz w:val="20"/>
                <w:szCs w:val="20"/>
              </w:rPr>
              <w:t>Verbally count beyond 20, recognising the pattern of the counting system.</w:t>
            </w:r>
          </w:p>
          <w:p w:rsidR="00EC1668" w:rsidRPr="00C53CD6" w:rsidRDefault="00EC1668" w:rsidP="009B7E54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Arial" w:hAnsi="Arial" w:cs="Arial"/>
                <w:sz w:val="20"/>
                <w:szCs w:val="20"/>
              </w:rPr>
            </w:pPr>
            <w:r w:rsidRPr="00C53CD6">
              <w:rPr>
                <w:rFonts w:ascii="Arial" w:hAnsi="Arial" w:cs="Arial"/>
                <w:sz w:val="20"/>
                <w:szCs w:val="20"/>
              </w:rPr>
              <w:t>Compare quantities up to 10 in different contexts, recognising when one quantity is greater than, less than or the same as the other quantity.</w:t>
            </w:r>
          </w:p>
          <w:p w:rsidR="00EC1668" w:rsidRPr="00C53CD6" w:rsidRDefault="00EC1668" w:rsidP="009B7E54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Arial" w:hAnsi="Arial" w:cs="Arial"/>
                <w:sz w:val="20"/>
                <w:szCs w:val="20"/>
              </w:rPr>
            </w:pPr>
            <w:r w:rsidRPr="00C53CD6">
              <w:rPr>
                <w:rFonts w:ascii="Arial" w:hAnsi="Arial" w:cs="Arial"/>
                <w:sz w:val="20"/>
                <w:szCs w:val="20"/>
              </w:rPr>
              <w:t>Explore and represent patterns within numbers up to 10, including evens and odds, double facts and how quantities can be distributed equally</w:t>
            </w:r>
          </w:p>
          <w:p w:rsidR="00EC1668" w:rsidRPr="00500DDB" w:rsidRDefault="00EC1668" w:rsidP="009B7E54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Arial" w:hAnsi="Arial" w:cs="Arial"/>
                <w:sz w:val="20"/>
                <w:szCs w:val="20"/>
              </w:rPr>
            </w:pPr>
            <w:r w:rsidRPr="00C53CD6">
              <w:rPr>
                <w:rFonts w:ascii="Arial" w:hAnsi="Arial" w:cs="Arial"/>
                <w:sz w:val="20"/>
                <w:szCs w:val="20"/>
              </w:rPr>
              <w:t>Subitise (recognise quantities without counting) up to 5.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C2639E" w:rsidP="009B7E54">
            <w:pPr>
              <w:pStyle w:val="ListParagraph"/>
              <w:numPr>
                <w:ilvl w:val="0"/>
                <w:numId w:val="1"/>
              </w:numPr>
              <w:ind w:left="237" w:hanging="14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 xml:space="preserve">ount to and across 100, forwards and backwards, beginning with 0 or 1, or from any given number   </w:t>
            </w:r>
          </w:p>
          <w:p w:rsidR="00EC1668" w:rsidRPr="00C53CD6" w:rsidRDefault="00C2639E" w:rsidP="009B7E54">
            <w:pPr>
              <w:pStyle w:val="ListParagraph"/>
              <w:numPr>
                <w:ilvl w:val="0"/>
                <w:numId w:val="1"/>
              </w:numPr>
              <w:ind w:left="237" w:hanging="14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 xml:space="preserve">ount, read and write numbers to 100 in numerals; count in multiples of twos, fives and tens  </w:t>
            </w:r>
          </w:p>
          <w:p w:rsidR="00EC1668" w:rsidRPr="00C53CD6" w:rsidRDefault="00C2639E" w:rsidP="009B7E54">
            <w:pPr>
              <w:pStyle w:val="ListParagraph"/>
              <w:numPr>
                <w:ilvl w:val="0"/>
                <w:numId w:val="1"/>
              </w:numPr>
              <w:ind w:left="237" w:hanging="14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iven a number, identify one more and one less</w:t>
            </w:r>
          </w:p>
          <w:p w:rsidR="00EC1668" w:rsidRPr="00C53CD6" w:rsidRDefault="00C2639E" w:rsidP="009B7E54">
            <w:pPr>
              <w:pStyle w:val="ListParagraph"/>
              <w:numPr>
                <w:ilvl w:val="0"/>
                <w:numId w:val="2"/>
              </w:numPr>
              <w:ind w:left="237" w:hanging="23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 xml:space="preserve">se the language of: equal to, more than, less than (fewer), most, least  </w:t>
            </w:r>
          </w:p>
          <w:p w:rsidR="00EC1668" w:rsidRPr="00C53CD6" w:rsidRDefault="00C2639E" w:rsidP="009B7E54">
            <w:pPr>
              <w:pStyle w:val="ListParagraph"/>
              <w:numPr>
                <w:ilvl w:val="0"/>
                <w:numId w:val="2"/>
              </w:numPr>
              <w:ind w:left="237" w:hanging="23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dentify and represent numbers using objects and pictorial representations including the number line</w:t>
            </w:r>
          </w:p>
          <w:p w:rsidR="00EC1668" w:rsidRPr="00C53CD6" w:rsidRDefault="00C2639E" w:rsidP="009B7E54">
            <w:pPr>
              <w:pStyle w:val="ListParagraph"/>
              <w:numPr>
                <w:ilvl w:val="0"/>
                <w:numId w:val="2"/>
              </w:numPr>
              <w:ind w:left="237" w:hanging="23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ead and write numbers from 1 to 20 in numerals and words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C6167C" w:rsidP="009B7E54">
            <w:pPr>
              <w:pStyle w:val="ListParagraph"/>
              <w:numPr>
                <w:ilvl w:val="0"/>
                <w:numId w:val="1"/>
              </w:numPr>
              <w:ind w:left="247" w:hanging="2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 xml:space="preserve">ount in steps of 2, 3, and 5 from 0, and in tens from any number, forward or backward  </w:t>
            </w:r>
          </w:p>
          <w:p w:rsidR="00EC1668" w:rsidRPr="00C53CD6" w:rsidRDefault="00C6167C" w:rsidP="009B7E54">
            <w:pPr>
              <w:pStyle w:val="ListParagraph"/>
              <w:numPr>
                <w:ilvl w:val="0"/>
                <w:numId w:val="2"/>
              </w:numPr>
              <w:ind w:left="247" w:hanging="2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 xml:space="preserve">ompare and order numbers from 0 up to 100; use &lt;, &gt; and = signs  </w:t>
            </w:r>
          </w:p>
          <w:p w:rsidR="00EC1668" w:rsidRPr="00C53CD6" w:rsidRDefault="00C6167C" w:rsidP="009B7E54">
            <w:pPr>
              <w:pStyle w:val="ListParagraph"/>
              <w:numPr>
                <w:ilvl w:val="0"/>
                <w:numId w:val="2"/>
              </w:numPr>
              <w:ind w:left="247" w:hanging="2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 xml:space="preserve">dentify, represent and estimate numbers using different representations, including the number line  </w:t>
            </w:r>
          </w:p>
          <w:p w:rsidR="00EC1668" w:rsidRPr="00C53CD6" w:rsidRDefault="00C6167C" w:rsidP="009B7E54">
            <w:pPr>
              <w:pStyle w:val="ListParagraph"/>
              <w:numPr>
                <w:ilvl w:val="0"/>
                <w:numId w:val="2"/>
              </w:numPr>
              <w:ind w:left="247" w:hanging="2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 xml:space="preserve">ead and write numbers to at least 100 in numerals and in words  </w:t>
            </w:r>
          </w:p>
          <w:p w:rsidR="00EC1668" w:rsidRPr="00C53CD6" w:rsidRDefault="00C6167C" w:rsidP="009B7E54">
            <w:pPr>
              <w:pStyle w:val="ListParagraph"/>
              <w:numPr>
                <w:ilvl w:val="0"/>
                <w:numId w:val="2"/>
              </w:numPr>
              <w:ind w:left="237" w:hanging="23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ecognise the place value of each digit in a two-digit number (tens, ones)</w:t>
            </w:r>
          </w:p>
          <w:p w:rsidR="00EC1668" w:rsidRPr="00C53CD6" w:rsidRDefault="00C6167C" w:rsidP="009B7E54">
            <w:pPr>
              <w:pStyle w:val="ListParagraph"/>
              <w:numPr>
                <w:ilvl w:val="0"/>
                <w:numId w:val="2"/>
              </w:numPr>
              <w:ind w:left="247" w:hanging="2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se place value and number facts to solve problems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7C7147" w:rsidP="009B7E54">
            <w:pPr>
              <w:pStyle w:val="ListParagraph"/>
              <w:numPr>
                <w:ilvl w:val="0"/>
                <w:numId w:val="1"/>
              </w:numPr>
              <w:ind w:left="278" w:hanging="2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bookmarkStart w:id="0" w:name="_GoBack"/>
            <w:bookmarkEnd w:id="0"/>
            <w:r w:rsidR="00EC1668" w:rsidRPr="00C53CD6">
              <w:rPr>
                <w:rFonts w:ascii="Arial" w:hAnsi="Arial" w:cs="Arial"/>
                <w:sz w:val="20"/>
                <w:szCs w:val="20"/>
              </w:rPr>
              <w:t>ount from 0 in multiples of 4, 8, 50 and 100</w:t>
            </w:r>
          </w:p>
          <w:p w:rsidR="00EC1668" w:rsidRPr="00C53CD6" w:rsidRDefault="007C7147" w:rsidP="009B7E54">
            <w:pPr>
              <w:pStyle w:val="ListParagraph"/>
              <w:numPr>
                <w:ilvl w:val="0"/>
                <w:numId w:val="1"/>
              </w:numPr>
              <w:ind w:left="278" w:hanging="2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 xml:space="preserve">ind 10 or 100 more or less than a given number </w:t>
            </w:r>
          </w:p>
          <w:p w:rsidR="00EC1668" w:rsidRPr="00C53CD6" w:rsidRDefault="007C7147" w:rsidP="009B7E54">
            <w:pPr>
              <w:pStyle w:val="ListParagraph"/>
              <w:numPr>
                <w:ilvl w:val="0"/>
                <w:numId w:val="2"/>
              </w:numPr>
              <w:ind w:left="278" w:hanging="2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 xml:space="preserve">ompare and order numbers up to 1 000 </w:t>
            </w:r>
          </w:p>
          <w:p w:rsidR="00EC1668" w:rsidRPr="00C53CD6" w:rsidRDefault="007C7147" w:rsidP="009B7E54">
            <w:pPr>
              <w:pStyle w:val="ListParagraph"/>
              <w:numPr>
                <w:ilvl w:val="0"/>
                <w:numId w:val="2"/>
              </w:numPr>
              <w:ind w:left="278" w:hanging="2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dentify, represent and estimate numbers using different representations</w:t>
            </w:r>
          </w:p>
          <w:p w:rsidR="00EC1668" w:rsidRPr="00C53CD6" w:rsidRDefault="007C7147" w:rsidP="009B7E54">
            <w:pPr>
              <w:pStyle w:val="ListParagraph"/>
              <w:numPr>
                <w:ilvl w:val="0"/>
                <w:numId w:val="2"/>
              </w:numPr>
              <w:ind w:left="278" w:hanging="2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 xml:space="preserve">ead and write numbers up to 1 000 in numerals and in words  </w:t>
            </w:r>
          </w:p>
          <w:p w:rsidR="00EC1668" w:rsidRPr="00C02E6B" w:rsidRDefault="007C7147" w:rsidP="00C02E6B">
            <w:pPr>
              <w:pStyle w:val="ListParagraph"/>
              <w:numPr>
                <w:ilvl w:val="0"/>
                <w:numId w:val="2"/>
              </w:numPr>
              <w:ind w:left="278" w:hanging="2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ecognise the place</w:t>
            </w:r>
            <w:r w:rsidR="00EC1668">
              <w:rPr>
                <w:rFonts w:ascii="Arial" w:hAnsi="Arial" w:cs="Arial"/>
                <w:sz w:val="20"/>
                <w:szCs w:val="20"/>
              </w:rPr>
              <w:t xml:space="preserve"> value of each digit in a three-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digit number (hundreds, tens, ones)</w:t>
            </w:r>
          </w:p>
        </w:tc>
      </w:tr>
      <w:tr w:rsidR="00EC1668" w:rsidRPr="00B337DB" w:rsidTr="009B7E54">
        <w:trPr>
          <w:trHeight w:val="132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523A43" w:rsidRDefault="00EC1668" w:rsidP="009B7E54">
            <w:pPr>
              <w:ind w:left="4"/>
              <w:rPr>
                <w:rFonts w:ascii="Arial" w:hAnsi="Arial" w:cs="Arial"/>
                <w:color w:val="auto"/>
                <w:sz w:val="18"/>
                <w:szCs w:val="20"/>
              </w:rPr>
            </w:pPr>
            <w:r w:rsidRPr="00523A43">
              <w:rPr>
                <w:rFonts w:ascii="Arial" w:hAnsi="Arial" w:cs="Arial"/>
                <w:b/>
                <w:color w:val="auto"/>
                <w:sz w:val="18"/>
                <w:szCs w:val="20"/>
              </w:rPr>
              <w:t>ADDITION AND SUBTRACTION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Pr="009F72E8" w:rsidRDefault="009F72E8" w:rsidP="009B7E54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</w:rPr>
            </w:pPr>
            <w:r w:rsidRPr="009F72E8">
              <w:rPr>
                <w:rFonts w:ascii="Arial" w:hAnsi="Arial" w:cs="Arial"/>
                <w:sz w:val="20"/>
              </w:rPr>
              <w:t>Compare amounts, saying ‘lots’, ‘more’ or ‘same’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Pr="003039CA" w:rsidRDefault="00EC1668" w:rsidP="009B7E54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3039CA">
              <w:rPr>
                <w:rFonts w:ascii="Arial" w:hAnsi="Arial" w:cs="Arial"/>
                <w:sz w:val="20"/>
              </w:rPr>
              <w:t xml:space="preserve">Experiment with their own symbols and marks as well as numerals. </w:t>
            </w:r>
          </w:p>
          <w:p w:rsidR="00EC1668" w:rsidRPr="003039CA" w:rsidRDefault="00EC1668" w:rsidP="009B7E54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3039CA">
              <w:rPr>
                <w:rFonts w:ascii="Arial" w:hAnsi="Arial" w:cs="Arial"/>
                <w:sz w:val="20"/>
              </w:rPr>
              <w:t>Solve real world mathematical problems with numbers up to 5.</w:t>
            </w:r>
          </w:p>
          <w:p w:rsidR="00EC1668" w:rsidRPr="003039CA" w:rsidRDefault="00EC1668" w:rsidP="009B7E54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3039CA">
              <w:rPr>
                <w:rFonts w:ascii="Arial" w:hAnsi="Arial" w:cs="Arial"/>
                <w:sz w:val="20"/>
              </w:rPr>
              <w:t>Compare quantities using language: ‘more than’, ‘fewer than’.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EC1668" w:rsidP="009B7E54">
            <w:pPr>
              <w:pStyle w:val="ListParagraph"/>
              <w:numPr>
                <w:ilvl w:val="0"/>
                <w:numId w:val="4"/>
              </w:numPr>
              <w:ind w:left="180" w:hanging="180"/>
              <w:rPr>
                <w:rFonts w:ascii="Arial" w:hAnsi="Arial" w:cs="Arial"/>
                <w:sz w:val="20"/>
                <w:szCs w:val="20"/>
              </w:rPr>
            </w:pPr>
            <w:r w:rsidRPr="00C53CD6">
              <w:rPr>
                <w:rFonts w:ascii="Arial" w:hAnsi="Arial" w:cs="Arial"/>
                <w:sz w:val="20"/>
                <w:szCs w:val="20"/>
              </w:rPr>
              <w:t>Have a deep understanding of number to 10, including the composition of each number.</w:t>
            </w:r>
          </w:p>
          <w:p w:rsidR="00EC1668" w:rsidRPr="00C53CD6" w:rsidRDefault="00EC1668" w:rsidP="009B7E54">
            <w:pPr>
              <w:pStyle w:val="ListParagraph"/>
              <w:numPr>
                <w:ilvl w:val="0"/>
                <w:numId w:val="4"/>
              </w:numPr>
              <w:ind w:left="180" w:hanging="180"/>
              <w:rPr>
                <w:rFonts w:ascii="Arial" w:hAnsi="Arial" w:cs="Arial"/>
                <w:sz w:val="20"/>
                <w:szCs w:val="20"/>
              </w:rPr>
            </w:pPr>
            <w:r w:rsidRPr="00C53CD6">
              <w:rPr>
                <w:rFonts w:ascii="Arial" w:hAnsi="Arial" w:cs="Arial"/>
                <w:sz w:val="20"/>
                <w:szCs w:val="20"/>
              </w:rPr>
              <w:t>Automatically recall (without reference to rhymes, counting or other aids) number bonds up to 5 (including subtraction facts) and some number bonds to 10, including double facts.</w:t>
            </w:r>
          </w:p>
          <w:p w:rsidR="00EC1668" w:rsidRPr="00C53CD6" w:rsidRDefault="00EC1668" w:rsidP="009B7E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C2639E" w:rsidP="009B7E54">
            <w:pPr>
              <w:pStyle w:val="ListParagraph"/>
              <w:numPr>
                <w:ilvl w:val="0"/>
                <w:numId w:val="4"/>
              </w:numPr>
              <w:ind w:left="180" w:hanging="1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epresent and use number bonds and related subtraction facts within 20</w:t>
            </w:r>
          </w:p>
          <w:p w:rsidR="00EC1668" w:rsidRPr="00C53CD6" w:rsidRDefault="00C2639E" w:rsidP="009B7E54">
            <w:pPr>
              <w:pStyle w:val="ListParagraph"/>
              <w:numPr>
                <w:ilvl w:val="0"/>
                <w:numId w:val="4"/>
              </w:numPr>
              <w:ind w:left="180" w:hanging="1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dd and subtract one-digit and two-digit numbers to 20, including zero</w:t>
            </w:r>
          </w:p>
          <w:p w:rsidR="00EC1668" w:rsidRPr="00C53CD6" w:rsidRDefault="00C2639E" w:rsidP="009B7E54">
            <w:pPr>
              <w:pStyle w:val="Default"/>
              <w:numPr>
                <w:ilvl w:val="0"/>
                <w:numId w:val="4"/>
              </w:numPr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EC1668" w:rsidRPr="00C53CD6">
              <w:rPr>
                <w:sz w:val="20"/>
                <w:szCs w:val="20"/>
              </w:rPr>
              <w:t xml:space="preserve">ead, write and interpret mathematical statements involving addition (+), subtraction (-) and equals (=) signs </w:t>
            </w:r>
          </w:p>
          <w:p w:rsidR="00EC1668" w:rsidRPr="00C53CD6" w:rsidRDefault="00C2639E" w:rsidP="009B7E54">
            <w:pPr>
              <w:pStyle w:val="Default"/>
              <w:numPr>
                <w:ilvl w:val="0"/>
                <w:numId w:val="4"/>
              </w:numPr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EC1668" w:rsidRPr="00C53CD6">
              <w:rPr>
                <w:sz w:val="20"/>
                <w:szCs w:val="20"/>
              </w:rPr>
              <w:t xml:space="preserve">ead, write and interpret mathematical statements involving addition (+), subtraction (-) and equals (=) signs </w:t>
            </w:r>
          </w:p>
          <w:p w:rsidR="00EC1668" w:rsidRPr="00C53CD6" w:rsidRDefault="00C2639E" w:rsidP="009B7E54">
            <w:pPr>
              <w:pStyle w:val="Default"/>
              <w:numPr>
                <w:ilvl w:val="0"/>
                <w:numId w:val="4"/>
              </w:numPr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EC1668" w:rsidRPr="00C53CD6">
              <w:rPr>
                <w:sz w:val="20"/>
                <w:szCs w:val="20"/>
              </w:rPr>
              <w:t xml:space="preserve">olve one-step problems that involve addition and subtraction, using concrete objects and pictorial representations, and missing number problems such as 7 = </w:t>
            </w:r>
            <w:r w:rsidR="00EC1668" w:rsidRPr="00C53CD6">
              <w:rPr>
                <w:sz w:val="20"/>
                <w:szCs w:val="20"/>
              </w:rPr>
              <w:sym w:font="Wingdings 2" w:char="002A"/>
            </w:r>
            <w:r w:rsidR="00EC1668" w:rsidRPr="00C53CD6">
              <w:rPr>
                <w:sz w:val="20"/>
                <w:szCs w:val="20"/>
              </w:rPr>
              <w:t xml:space="preserve"> - 9</w:t>
            </w:r>
          </w:p>
          <w:p w:rsidR="00EC1668" w:rsidRPr="00C53CD6" w:rsidRDefault="00EC1668" w:rsidP="009B7E54">
            <w:pPr>
              <w:ind w:left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C6167C" w:rsidP="009B7E54">
            <w:pPr>
              <w:pStyle w:val="Default"/>
              <w:numPr>
                <w:ilvl w:val="0"/>
                <w:numId w:val="4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EC1668" w:rsidRPr="00C53CD6">
              <w:rPr>
                <w:sz w:val="20"/>
                <w:szCs w:val="20"/>
              </w:rPr>
              <w:t>ecall and use addition and subtraction facts to 20 fluently, and derive and use related facts up to 100</w:t>
            </w:r>
          </w:p>
          <w:p w:rsidR="00EC1668" w:rsidRPr="00C53CD6" w:rsidRDefault="00C6167C" w:rsidP="009B7E54">
            <w:pPr>
              <w:pStyle w:val="Default"/>
              <w:numPr>
                <w:ilvl w:val="0"/>
                <w:numId w:val="4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EC1668" w:rsidRPr="00C53CD6">
              <w:rPr>
                <w:sz w:val="20"/>
                <w:szCs w:val="20"/>
              </w:rPr>
              <w:t xml:space="preserve">dd and subtract numbers using concrete objects, pictorial representations, and mentally, including: a two-digit number and ones, a two-digit number and tens, two two-digit numbers and adding three one-digit numbers </w:t>
            </w:r>
          </w:p>
          <w:p w:rsidR="00EC1668" w:rsidRPr="00C53CD6" w:rsidRDefault="00C6167C" w:rsidP="009B7E54">
            <w:pPr>
              <w:pStyle w:val="ListParagraph"/>
              <w:numPr>
                <w:ilvl w:val="0"/>
                <w:numId w:val="4"/>
              </w:numPr>
              <w:ind w:left="85" w:hanging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how that addition of two numbers can be done in any order (commutative) and subtraction of one number from another cannot</w:t>
            </w:r>
          </w:p>
          <w:p w:rsidR="00EC1668" w:rsidRPr="00C53CD6" w:rsidRDefault="00C6167C" w:rsidP="009B7E54">
            <w:pPr>
              <w:pStyle w:val="ListParagraph"/>
              <w:numPr>
                <w:ilvl w:val="0"/>
                <w:numId w:val="4"/>
              </w:numPr>
              <w:ind w:left="85" w:hanging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ecognise and use the inverse relationship between addition and subtraction and use this to check calculations and solve missing number problems.</w:t>
            </w:r>
          </w:p>
          <w:p w:rsidR="00EC1668" w:rsidRPr="00C53CD6" w:rsidRDefault="00C6167C" w:rsidP="009B7E54">
            <w:pPr>
              <w:pStyle w:val="Default"/>
              <w:numPr>
                <w:ilvl w:val="0"/>
                <w:numId w:val="4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EC1668" w:rsidRPr="00C53CD6">
              <w:rPr>
                <w:sz w:val="20"/>
                <w:szCs w:val="20"/>
              </w:rPr>
              <w:t xml:space="preserve">olve problems with addition and subtraction: </w:t>
            </w:r>
          </w:p>
          <w:p w:rsidR="00EC1668" w:rsidRPr="00C53CD6" w:rsidRDefault="00C6167C" w:rsidP="009B7E54">
            <w:pPr>
              <w:pStyle w:val="Default"/>
              <w:numPr>
                <w:ilvl w:val="0"/>
                <w:numId w:val="4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EC1668" w:rsidRPr="00C53CD6">
              <w:rPr>
                <w:sz w:val="20"/>
                <w:szCs w:val="20"/>
              </w:rPr>
              <w:t xml:space="preserve">sing concrete objects and pictorial representations, including those involving numbers, quantities and measures </w:t>
            </w:r>
          </w:p>
          <w:p w:rsidR="00EC1668" w:rsidRPr="00035A2F" w:rsidRDefault="00C6167C" w:rsidP="009B7E54">
            <w:pPr>
              <w:pStyle w:val="ListParagraph"/>
              <w:numPr>
                <w:ilvl w:val="0"/>
                <w:numId w:val="4"/>
              </w:numPr>
              <w:ind w:left="85" w:hanging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pplying their increasing knowledge of mental and written methods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7C7147" w:rsidP="009B7E54">
            <w:pPr>
              <w:pStyle w:val="Default"/>
              <w:numPr>
                <w:ilvl w:val="0"/>
                <w:numId w:val="4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EC1668" w:rsidRPr="00C53CD6">
              <w:rPr>
                <w:sz w:val="20"/>
                <w:szCs w:val="20"/>
              </w:rPr>
              <w:t xml:space="preserve">dd and subtract numbers mentally, including: a three-digit number and ones, a three-digit number and tens, a three-digit number and hundreds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4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EC1668" w:rsidRPr="00C53CD6">
              <w:rPr>
                <w:sz w:val="20"/>
                <w:szCs w:val="20"/>
              </w:rPr>
              <w:t xml:space="preserve">dd and subtract numbers with up to three digits, using formal written methods of columnar addition and subtraction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4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EC1668" w:rsidRPr="00C53CD6">
              <w:rPr>
                <w:sz w:val="20"/>
                <w:szCs w:val="20"/>
              </w:rPr>
              <w:t xml:space="preserve">stimate the answer to a calculation and use inverse operations to check answers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4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EC1668" w:rsidRPr="00C53CD6">
              <w:rPr>
                <w:sz w:val="20"/>
                <w:szCs w:val="20"/>
              </w:rPr>
              <w:t xml:space="preserve">olve problems, including missing number problems, using number facts, place value, and more complex addition and subtraction </w:t>
            </w:r>
          </w:p>
          <w:p w:rsidR="00EC1668" w:rsidRPr="00C53CD6" w:rsidRDefault="00EC1668" w:rsidP="009B7E54">
            <w:pPr>
              <w:ind w:left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1668" w:rsidRPr="00B337DB" w:rsidTr="009B7E54">
        <w:trPr>
          <w:trHeight w:val="132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523A43" w:rsidRDefault="00EC1668" w:rsidP="009B7E54">
            <w:pPr>
              <w:ind w:left="4"/>
              <w:rPr>
                <w:rFonts w:ascii="Arial" w:hAnsi="Arial" w:cs="Arial"/>
                <w:b/>
                <w:color w:val="auto"/>
                <w:sz w:val="18"/>
                <w:szCs w:val="20"/>
              </w:rPr>
            </w:pPr>
            <w:r w:rsidRPr="00523A43">
              <w:rPr>
                <w:rFonts w:ascii="Arial" w:hAnsi="Arial" w:cs="Arial"/>
                <w:b/>
                <w:color w:val="auto"/>
                <w:sz w:val="18"/>
                <w:szCs w:val="20"/>
              </w:rPr>
              <w:t>MULTIPLICATION AND DIVISION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Pr="00C53CD6" w:rsidRDefault="00EC1668" w:rsidP="009B7E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Pr="00C53CD6" w:rsidRDefault="00EC1668" w:rsidP="009B7E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EC1668" w:rsidP="009B7E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C2639E" w:rsidP="009B7E54">
            <w:pPr>
              <w:pStyle w:val="ListParagraph"/>
              <w:numPr>
                <w:ilvl w:val="0"/>
                <w:numId w:val="5"/>
              </w:numPr>
              <w:ind w:left="180" w:hanging="1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olve one-step problems involving multiplication and division, by calculating the answer using concrete objects, pictorial representations and arrays with the support of the teacher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C6167C" w:rsidP="009B7E54">
            <w:pPr>
              <w:pStyle w:val="ListParagraph"/>
              <w:numPr>
                <w:ilvl w:val="0"/>
                <w:numId w:val="5"/>
              </w:numPr>
              <w:ind w:left="85" w:hanging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ecall and use multiplication and division facts for the 2, 5 and 10 multiplication tables, including recognising odd and even numbers</w:t>
            </w:r>
          </w:p>
          <w:p w:rsidR="00EC1668" w:rsidRPr="00C53CD6" w:rsidRDefault="00C6167C" w:rsidP="009B7E54">
            <w:pPr>
              <w:pStyle w:val="ListParagraph"/>
              <w:numPr>
                <w:ilvl w:val="0"/>
                <w:numId w:val="5"/>
              </w:numPr>
              <w:ind w:left="85" w:hanging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how that multiplication of two numbers can be done in any order (commutative) and division of one number by another cannot</w:t>
            </w:r>
          </w:p>
          <w:p w:rsidR="00EC1668" w:rsidRPr="00C53CD6" w:rsidRDefault="00C6167C" w:rsidP="009B7E54">
            <w:pPr>
              <w:pStyle w:val="Default"/>
              <w:numPr>
                <w:ilvl w:val="0"/>
                <w:numId w:val="5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EC1668" w:rsidRPr="00C53CD6">
              <w:rPr>
                <w:sz w:val="20"/>
                <w:szCs w:val="20"/>
              </w:rPr>
              <w:t xml:space="preserve">alculate mathematical statements for multiplication and division within the multiplication tables and write them using the multiplication (×), division (÷) and equals (=) signs </w:t>
            </w:r>
          </w:p>
          <w:p w:rsidR="00EC1668" w:rsidRPr="00035A2F" w:rsidRDefault="00C6167C" w:rsidP="009B7E54">
            <w:pPr>
              <w:pStyle w:val="ListParagraph"/>
              <w:numPr>
                <w:ilvl w:val="0"/>
                <w:numId w:val="5"/>
              </w:numPr>
              <w:ind w:left="85" w:hanging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7C7147" w:rsidP="009B7E54">
            <w:pPr>
              <w:pStyle w:val="Default"/>
              <w:numPr>
                <w:ilvl w:val="0"/>
                <w:numId w:val="5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EC1668" w:rsidRPr="00C53CD6">
              <w:rPr>
                <w:sz w:val="20"/>
                <w:szCs w:val="20"/>
              </w:rPr>
              <w:t xml:space="preserve">ecall and use multiplication and division facts for the 3, 4 and 8 multiplication tables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5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EC1668" w:rsidRPr="00C53CD6">
              <w:rPr>
                <w:sz w:val="20"/>
                <w:szCs w:val="20"/>
              </w:rPr>
              <w:t xml:space="preserve">rite and calculate mathematical statements for multiplication and division using the multiplication tables that they know, including for two-digit numbers times one-digit numbers, using mental and progressing to formal written methods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5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EC1668" w:rsidRPr="00C53CD6">
              <w:rPr>
                <w:sz w:val="20"/>
                <w:szCs w:val="20"/>
              </w:rPr>
              <w:t>olve problems, including missing number problems, involving multiplication and division, including positive integer scaling problems and correspondence problems in which n objects are connected to m objects</w:t>
            </w:r>
          </w:p>
          <w:p w:rsidR="00EC1668" w:rsidRPr="00C53CD6" w:rsidRDefault="00EC1668" w:rsidP="009B7E54">
            <w:pPr>
              <w:pStyle w:val="Default"/>
              <w:rPr>
                <w:sz w:val="20"/>
                <w:szCs w:val="20"/>
              </w:rPr>
            </w:pPr>
          </w:p>
        </w:tc>
      </w:tr>
      <w:tr w:rsidR="00EC1668" w:rsidRPr="00B337DB" w:rsidTr="009B7E54">
        <w:trPr>
          <w:trHeight w:val="132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523A43" w:rsidRDefault="00EC1668" w:rsidP="009B7E54">
            <w:pPr>
              <w:ind w:left="4"/>
              <w:jc w:val="center"/>
              <w:rPr>
                <w:rFonts w:ascii="Arial" w:hAnsi="Arial" w:cs="Arial"/>
                <w:b/>
                <w:color w:val="auto"/>
                <w:sz w:val="18"/>
                <w:szCs w:val="20"/>
              </w:rPr>
            </w:pPr>
            <w:r w:rsidRPr="00523A43">
              <w:rPr>
                <w:rFonts w:ascii="Arial" w:hAnsi="Arial" w:cs="Arial"/>
                <w:b/>
                <w:color w:val="auto"/>
                <w:sz w:val="18"/>
                <w:szCs w:val="20"/>
              </w:rPr>
              <w:t>FRACTIONS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Pr="00C53CD6" w:rsidRDefault="00EC1668" w:rsidP="009B7E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Pr="00C53CD6" w:rsidRDefault="00EC1668" w:rsidP="009B7E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EC1668" w:rsidP="009B7E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C2639E" w:rsidP="009B7E54">
            <w:pPr>
              <w:pStyle w:val="Default"/>
              <w:numPr>
                <w:ilvl w:val="0"/>
                <w:numId w:val="6"/>
              </w:numPr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EC1668" w:rsidRPr="00C53CD6">
              <w:rPr>
                <w:sz w:val="20"/>
                <w:szCs w:val="20"/>
              </w:rPr>
              <w:t xml:space="preserve">ecognise, find and name a half as one of two equal parts of an object, shape or quantity </w:t>
            </w:r>
          </w:p>
          <w:p w:rsidR="00EC1668" w:rsidRPr="00C53CD6" w:rsidRDefault="00C2639E" w:rsidP="009B7E54">
            <w:pPr>
              <w:pStyle w:val="ListParagraph"/>
              <w:numPr>
                <w:ilvl w:val="0"/>
                <w:numId w:val="6"/>
              </w:numPr>
              <w:ind w:left="180" w:hanging="1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ecognise, find and name a quarter as one of four equal parts of an object, shape or quantity</w:t>
            </w:r>
          </w:p>
          <w:p w:rsidR="00EC1668" w:rsidRPr="00C53CD6" w:rsidRDefault="00EC1668" w:rsidP="009B7E54">
            <w:pPr>
              <w:ind w:left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27B1" w:rsidRDefault="007C7147" w:rsidP="00C02E6B">
            <w:pPr>
              <w:pStyle w:val="Default"/>
              <w:numPr>
                <w:ilvl w:val="0"/>
                <w:numId w:val="6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EC1668" w:rsidRPr="00C53CD6">
              <w:rPr>
                <w:sz w:val="20"/>
                <w:szCs w:val="20"/>
              </w:rPr>
              <w:t xml:space="preserve">ecognise, find, name and write fractions </w:t>
            </w:r>
            <w:r w:rsidR="00EC1668" w:rsidRPr="00C53CD6">
              <w:rPr>
                <w:position w:val="8"/>
                <w:sz w:val="20"/>
                <w:szCs w:val="20"/>
                <w:vertAlign w:val="superscript"/>
              </w:rPr>
              <w:t>1</w:t>
            </w:r>
            <w:r w:rsidR="00EC1668" w:rsidRPr="00C53CD6">
              <w:rPr>
                <w:sz w:val="20"/>
                <w:szCs w:val="20"/>
              </w:rPr>
              <w:t>/</w:t>
            </w:r>
            <w:r w:rsidR="00EC1668" w:rsidRPr="00C53CD6">
              <w:rPr>
                <w:position w:val="-8"/>
                <w:sz w:val="20"/>
                <w:szCs w:val="20"/>
                <w:vertAlign w:val="subscript"/>
              </w:rPr>
              <w:t>3</w:t>
            </w:r>
            <w:r w:rsidR="00EC1668" w:rsidRPr="00C53CD6">
              <w:rPr>
                <w:sz w:val="20"/>
                <w:szCs w:val="20"/>
              </w:rPr>
              <w:t xml:space="preserve">, </w:t>
            </w:r>
            <w:r w:rsidR="00EC1668" w:rsidRPr="00C53CD6">
              <w:rPr>
                <w:position w:val="8"/>
                <w:sz w:val="20"/>
                <w:szCs w:val="20"/>
                <w:vertAlign w:val="superscript"/>
              </w:rPr>
              <w:t>1</w:t>
            </w:r>
            <w:r w:rsidR="00EC1668" w:rsidRPr="00C53CD6">
              <w:rPr>
                <w:sz w:val="20"/>
                <w:szCs w:val="20"/>
              </w:rPr>
              <w:t>/</w:t>
            </w:r>
            <w:r w:rsidR="00EC1668" w:rsidRPr="00C53CD6">
              <w:rPr>
                <w:position w:val="-8"/>
                <w:sz w:val="20"/>
                <w:szCs w:val="20"/>
                <w:vertAlign w:val="subscript"/>
              </w:rPr>
              <w:t>4</w:t>
            </w:r>
            <w:r w:rsidR="00EC1668" w:rsidRPr="00C53CD6">
              <w:rPr>
                <w:sz w:val="20"/>
                <w:szCs w:val="20"/>
              </w:rPr>
              <w:t xml:space="preserve">, </w:t>
            </w:r>
            <w:r w:rsidR="00EC1668" w:rsidRPr="00C53CD6">
              <w:rPr>
                <w:position w:val="8"/>
                <w:sz w:val="20"/>
                <w:szCs w:val="20"/>
                <w:vertAlign w:val="superscript"/>
              </w:rPr>
              <w:t>2</w:t>
            </w:r>
            <w:r w:rsidR="00EC1668" w:rsidRPr="00C53CD6">
              <w:rPr>
                <w:sz w:val="20"/>
                <w:szCs w:val="20"/>
              </w:rPr>
              <w:t>/</w:t>
            </w:r>
            <w:r w:rsidR="00EC1668" w:rsidRPr="00C53CD6">
              <w:rPr>
                <w:position w:val="-8"/>
                <w:sz w:val="20"/>
                <w:szCs w:val="20"/>
                <w:vertAlign w:val="subscript"/>
              </w:rPr>
              <w:t xml:space="preserve">4 </w:t>
            </w:r>
            <w:r w:rsidR="00EC1668" w:rsidRPr="00C53CD6">
              <w:rPr>
                <w:sz w:val="20"/>
                <w:szCs w:val="20"/>
              </w:rPr>
              <w:t xml:space="preserve">and </w:t>
            </w:r>
            <w:r w:rsidR="00EC1668" w:rsidRPr="00C53CD6">
              <w:rPr>
                <w:position w:val="8"/>
                <w:sz w:val="20"/>
                <w:szCs w:val="20"/>
                <w:vertAlign w:val="superscript"/>
              </w:rPr>
              <w:t>3</w:t>
            </w:r>
            <w:r w:rsidR="00EC1668" w:rsidRPr="00C53CD6">
              <w:rPr>
                <w:sz w:val="20"/>
                <w:szCs w:val="20"/>
              </w:rPr>
              <w:t>/</w:t>
            </w:r>
            <w:r w:rsidR="00EC1668" w:rsidRPr="00C53CD6">
              <w:rPr>
                <w:position w:val="-8"/>
                <w:sz w:val="20"/>
                <w:szCs w:val="20"/>
                <w:vertAlign w:val="subscript"/>
              </w:rPr>
              <w:t xml:space="preserve">4 </w:t>
            </w:r>
            <w:r w:rsidR="00EC1668" w:rsidRPr="00C53CD6">
              <w:rPr>
                <w:sz w:val="20"/>
                <w:szCs w:val="20"/>
              </w:rPr>
              <w:t xml:space="preserve">of a length, shape, set of objects or quantity </w:t>
            </w:r>
          </w:p>
          <w:p w:rsidR="00EC1668" w:rsidRPr="00AC27B1" w:rsidRDefault="007C7147" w:rsidP="00C02E6B">
            <w:pPr>
              <w:pStyle w:val="Default"/>
              <w:numPr>
                <w:ilvl w:val="0"/>
                <w:numId w:val="6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EC1668" w:rsidRPr="00AC27B1">
              <w:rPr>
                <w:sz w:val="20"/>
                <w:szCs w:val="20"/>
              </w:rPr>
              <w:t xml:space="preserve">rite simple fractions e.g. </w:t>
            </w:r>
            <w:r w:rsidR="00EC1668" w:rsidRPr="00AC27B1">
              <w:rPr>
                <w:position w:val="8"/>
                <w:sz w:val="20"/>
                <w:szCs w:val="20"/>
                <w:vertAlign w:val="superscript"/>
              </w:rPr>
              <w:t>1</w:t>
            </w:r>
            <w:r w:rsidR="00EC1668" w:rsidRPr="00AC27B1">
              <w:rPr>
                <w:sz w:val="20"/>
                <w:szCs w:val="20"/>
              </w:rPr>
              <w:t>/</w:t>
            </w:r>
            <w:r w:rsidR="00EC1668" w:rsidRPr="00AC27B1">
              <w:rPr>
                <w:position w:val="-8"/>
                <w:sz w:val="20"/>
                <w:szCs w:val="20"/>
                <w:vertAlign w:val="subscript"/>
              </w:rPr>
              <w:t xml:space="preserve">2 </w:t>
            </w:r>
            <w:r w:rsidR="00EC1668" w:rsidRPr="00AC27B1">
              <w:rPr>
                <w:sz w:val="20"/>
                <w:szCs w:val="20"/>
              </w:rPr>
              <w:t xml:space="preserve">of 6 = 3 and recognise the equivalence of </w:t>
            </w:r>
            <w:r w:rsidR="00EC1668" w:rsidRPr="00AC27B1">
              <w:rPr>
                <w:position w:val="8"/>
                <w:sz w:val="20"/>
                <w:szCs w:val="20"/>
                <w:vertAlign w:val="superscript"/>
              </w:rPr>
              <w:t>2</w:t>
            </w:r>
            <w:r w:rsidR="00EC1668" w:rsidRPr="00AC27B1">
              <w:rPr>
                <w:sz w:val="20"/>
                <w:szCs w:val="20"/>
              </w:rPr>
              <w:t>/</w:t>
            </w:r>
            <w:r w:rsidR="00EC1668" w:rsidRPr="00AC27B1">
              <w:rPr>
                <w:position w:val="-8"/>
                <w:sz w:val="20"/>
                <w:szCs w:val="20"/>
                <w:vertAlign w:val="subscript"/>
              </w:rPr>
              <w:t xml:space="preserve">4 </w:t>
            </w:r>
            <w:r w:rsidR="00EC1668" w:rsidRPr="00AC27B1">
              <w:rPr>
                <w:sz w:val="20"/>
                <w:szCs w:val="20"/>
              </w:rPr>
              <w:t xml:space="preserve">and </w:t>
            </w:r>
            <w:r w:rsidR="00EC1668" w:rsidRPr="00AC27B1">
              <w:rPr>
                <w:position w:val="8"/>
                <w:sz w:val="20"/>
                <w:szCs w:val="20"/>
                <w:vertAlign w:val="superscript"/>
              </w:rPr>
              <w:t>1</w:t>
            </w:r>
            <w:r w:rsidR="00EC1668" w:rsidRPr="00AC27B1">
              <w:rPr>
                <w:sz w:val="20"/>
                <w:szCs w:val="20"/>
              </w:rPr>
              <w:t>/</w:t>
            </w:r>
            <w:r w:rsidR="00EC1668" w:rsidRPr="00AC27B1">
              <w:rPr>
                <w:position w:val="-8"/>
                <w:sz w:val="20"/>
                <w:szCs w:val="20"/>
                <w:vertAlign w:val="subscript"/>
              </w:rPr>
              <w:t>2</w:t>
            </w:r>
          </w:p>
          <w:p w:rsidR="00EC1668" w:rsidRPr="00C53CD6" w:rsidRDefault="00EC1668" w:rsidP="00C02E6B">
            <w:pPr>
              <w:pStyle w:val="Default"/>
              <w:rPr>
                <w:sz w:val="20"/>
                <w:szCs w:val="20"/>
              </w:rPr>
            </w:pPr>
          </w:p>
          <w:p w:rsidR="00EC1668" w:rsidRPr="00C53CD6" w:rsidRDefault="00EC1668" w:rsidP="00C02E6B">
            <w:pPr>
              <w:ind w:left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133" w:hanging="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EC1668" w:rsidRPr="00C53CD6">
              <w:rPr>
                <w:sz w:val="20"/>
                <w:szCs w:val="20"/>
              </w:rPr>
              <w:t xml:space="preserve">ecognise, find and write fractions of a discrete set of objects: unit fractions and non-unit fractions with small denominators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133" w:hanging="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EC1668" w:rsidRPr="00C53CD6">
              <w:rPr>
                <w:sz w:val="20"/>
                <w:szCs w:val="20"/>
              </w:rPr>
              <w:t>ecognise that tenths arise from dividing an object into 10 equal parts and in dividing one – digit numbers or quantities by 10.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133" w:hanging="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EC1668" w:rsidRPr="00C53CD6">
              <w:rPr>
                <w:sz w:val="20"/>
                <w:szCs w:val="20"/>
              </w:rPr>
              <w:t>ecognise and use fractions as numbers: unit fractions and non-unit fractions with small denominators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133" w:hanging="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EC1668" w:rsidRPr="00C53CD6">
              <w:rPr>
                <w:sz w:val="20"/>
                <w:szCs w:val="20"/>
              </w:rPr>
              <w:t xml:space="preserve">ompare and order unit fractions, and fractions with the same denominators </w:t>
            </w:r>
          </w:p>
          <w:p w:rsidR="00EC1668" w:rsidRPr="00035A2F" w:rsidRDefault="007C7147" w:rsidP="009B7E54">
            <w:pPr>
              <w:pStyle w:val="Default"/>
              <w:numPr>
                <w:ilvl w:val="0"/>
                <w:numId w:val="6"/>
              </w:numPr>
              <w:ind w:left="133" w:hanging="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EC1668" w:rsidRPr="00C53CD6">
              <w:rPr>
                <w:sz w:val="20"/>
                <w:szCs w:val="20"/>
              </w:rPr>
              <w:t xml:space="preserve">ecognise and show, using diagrams, equivalent fractions with small denominators </w:t>
            </w:r>
          </w:p>
        </w:tc>
      </w:tr>
      <w:tr w:rsidR="00EC1668" w:rsidRPr="00B337DB" w:rsidTr="009B7E54">
        <w:trPr>
          <w:trHeight w:val="132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523A43" w:rsidRDefault="00EC1668" w:rsidP="009B7E54">
            <w:pPr>
              <w:ind w:left="4"/>
              <w:jc w:val="center"/>
              <w:rPr>
                <w:rFonts w:ascii="Arial" w:hAnsi="Arial" w:cs="Arial"/>
                <w:b/>
                <w:color w:val="auto"/>
                <w:sz w:val="18"/>
                <w:szCs w:val="20"/>
              </w:rPr>
            </w:pPr>
            <w:r w:rsidRPr="00523A43">
              <w:rPr>
                <w:rFonts w:ascii="Arial" w:hAnsi="Arial" w:cs="Arial"/>
                <w:b/>
                <w:color w:val="auto"/>
                <w:sz w:val="18"/>
                <w:szCs w:val="20"/>
              </w:rPr>
              <w:t>MEASUREMENT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32D" w:rsidRDefault="00B3132D" w:rsidP="009B7E5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</w:rPr>
            </w:pPr>
            <w:r w:rsidRPr="00B3132D">
              <w:rPr>
                <w:rFonts w:ascii="Arial" w:hAnsi="Arial" w:cs="Arial"/>
                <w:sz w:val="20"/>
              </w:rPr>
              <w:t xml:space="preserve">Climb and squeeze themselves into different types of spaces. </w:t>
            </w:r>
          </w:p>
          <w:p w:rsidR="00EC1668" w:rsidRPr="00B3132D" w:rsidRDefault="00B3132D" w:rsidP="009B7E5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</w:rPr>
            </w:pPr>
            <w:r w:rsidRPr="00B3132D">
              <w:rPr>
                <w:rFonts w:ascii="Arial" w:hAnsi="Arial" w:cs="Arial"/>
                <w:sz w:val="20"/>
              </w:rPr>
              <w:t>Build with a range of resources</w:t>
            </w:r>
            <w:r>
              <w:t>.</w:t>
            </w:r>
          </w:p>
          <w:p w:rsidR="00B3132D" w:rsidRPr="00B3132D" w:rsidRDefault="00B3132D" w:rsidP="009B7E5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</w:rPr>
            </w:pPr>
            <w:r w:rsidRPr="00B3132D">
              <w:rPr>
                <w:rFonts w:ascii="Arial" w:hAnsi="Arial" w:cs="Arial"/>
                <w:sz w:val="20"/>
              </w:rPr>
              <w:t>Compare sizes, weights etc. using gesture and language - ‘bigger/little/smaller’, ‘high/low’, ‘tall’, ‘heavy’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Pr="00C2639E" w:rsidRDefault="007453B6" w:rsidP="007453B6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b/>
                <w:sz w:val="20"/>
              </w:rPr>
            </w:pPr>
            <w:r w:rsidRPr="007453B6">
              <w:rPr>
                <w:rFonts w:ascii="Arial" w:hAnsi="Arial" w:cs="Arial"/>
                <w:sz w:val="20"/>
              </w:rPr>
              <w:t>Make comparisons between objects relating to size, length, weight and capacity</w:t>
            </w:r>
          </w:p>
          <w:p w:rsidR="00C2639E" w:rsidRPr="00C2639E" w:rsidRDefault="00C2639E" w:rsidP="007453B6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b/>
                <w:sz w:val="20"/>
              </w:rPr>
            </w:pPr>
            <w:r w:rsidRPr="00C2639E">
              <w:rPr>
                <w:rFonts w:ascii="Arial" w:hAnsi="Arial" w:cs="Arial"/>
                <w:sz w:val="20"/>
              </w:rPr>
              <w:t>Begin to describe a sequence of events, real or fictional, using words such as ‘first’, ‘then...’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260C4D" w:rsidRDefault="00EC1668" w:rsidP="009B7E54">
            <w:pPr>
              <w:rPr>
                <w:rFonts w:ascii="Arial" w:hAnsi="Arial" w:cs="Arial"/>
                <w:b/>
                <w:sz w:val="20"/>
              </w:rPr>
            </w:pPr>
            <w:r w:rsidRPr="00260C4D">
              <w:rPr>
                <w:rFonts w:ascii="Arial" w:hAnsi="Arial" w:cs="Arial"/>
                <w:b/>
                <w:sz w:val="20"/>
              </w:rPr>
              <w:t>Development Matters</w:t>
            </w:r>
          </w:p>
          <w:p w:rsidR="00EC1668" w:rsidRPr="00945E91" w:rsidRDefault="00EC1668" w:rsidP="00945E91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945E91">
              <w:rPr>
                <w:rFonts w:ascii="Arial" w:hAnsi="Arial" w:cs="Arial"/>
                <w:sz w:val="20"/>
              </w:rPr>
              <w:t>Compare length, weight and capacity through comparative language using ‘than</w:t>
            </w:r>
            <w:r w:rsidR="00AC27B1" w:rsidRPr="00945E91">
              <w:rPr>
                <w:rFonts w:ascii="Arial" w:hAnsi="Arial" w:cs="Arial"/>
                <w:sz w:val="20"/>
              </w:rPr>
              <w:t>’ For</w:t>
            </w:r>
            <w:r w:rsidRPr="00945E91">
              <w:rPr>
                <w:rFonts w:ascii="Arial" w:hAnsi="Arial" w:cs="Arial"/>
                <w:sz w:val="20"/>
              </w:rPr>
              <w:t xml:space="preserve"> example: “This is heavier than that.”</w:t>
            </w:r>
          </w:p>
          <w:p w:rsidR="00945E91" w:rsidRPr="00945E91" w:rsidRDefault="00945E91" w:rsidP="00945E91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945E91">
              <w:rPr>
                <w:rFonts w:ascii="Arial" w:hAnsi="Arial" w:cs="Arial"/>
                <w:sz w:val="20"/>
              </w:rPr>
              <w:t>Make and test predictions. “What if we pour the jugful into the teapot? Which holds more?”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C2639E" w:rsidP="009B7E54">
            <w:pPr>
              <w:pStyle w:val="Default"/>
              <w:numPr>
                <w:ilvl w:val="0"/>
                <w:numId w:val="6"/>
              </w:numPr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EC1668" w:rsidRPr="00C53CD6">
              <w:rPr>
                <w:sz w:val="20"/>
                <w:szCs w:val="20"/>
              </w:rPr>
              <w:t xml:space="preserve">ompare, describe and solve practical problems for: </w:t>
            </w:r>
          </w:p>
          <w:p w:rsidR="00EC1668" w:rsidRPr="00C53CD6" w:rsidRDefault="00EC1668" w:rsidP="009B7E54">
            <w:pPr>
              <w:pStyle w:val="Default"/>
              <w:ind w:left="180"/>
              <w:rPr>
                <w:sz w:val="20"/>
                <w:szCs w:val="20"/>
              </w:rPr>
            </w:pPr>
            <w:r w:rsidRPr="00C53CD6">
              <w:rPr>
                <w:sz w:val="20"/>
                <w:szCs w:val="20"/>
              </w:rPr>
              <w:t>lengths and heights [e.g. long/short, longer/shorter, tall/short, double/half],</w:t>
            </w:r>
          </w:p>
          <w:p w:rsidR="00EC1668" w:rsidRPr="00C53CD6" w:rsidRDefault="00EC1668" w:rsidP="009B7E54">
            <w:pPr>
              <w:pStyle w:val="Default"/>
              <w:ind w:left="180"/>
              <w:rPr>
                <w:sz w:val="20"/>
                <w:szCs w:val="20"/>
              </w:rPr>
            </w:pPr>
            <w:r w:rsidRPr="00C53CD6">
              <w:rPr>
                <w:sz w:val="20"/>
                <w:szCs w:val="20"/>
              </w:rPr>
              <w:t>mass/weight [e.g. heavy/light, heavier than, lighter than],</w:t>
            </w:r>
          </w:p>
          <w:p w:rsidR="00EC1668" w:rsidRPr="00C53CD6" w:rsidRDefault="00EC1668" w:rsidP="009B7E54">
            <w:pPr>
              <w:pStyle w:val="Default"/>
              <w:ind w:left="180"/>
              <w:rPr>
                <w:sz w:val="20"/>
                <w:szCs w:val="20"/>
              </w:rPr>
            </w:pPr>
            <w:r w:rsidRPr="00C53CD6">
              <w:rPr>
                <w:sz w:val="20"/>
                <w:szCs w:val="20"/>
              </w:rPr>
              <w:t>capacity and volume [e.g. full/empty, more than, less than, half, half full, quarter,</w:t>
            </w:r>
          </w:p>
          <w:p w:rsidR="00EC1668" w:rsidRPr="00C53CD6" w:rsidRDefault="00EC1668" w:rsidP="009B7E54">
            <w:pPr>
              <w:pStyle w:val="Default"/>
              <w:ind w:left="180"/>
              <w:rPr>
                <w:sz w:val="20"/>
                <w:szCs w:val="20"/>
              </w:rPr>
            </w:pPr>
            <w:r w:rsidRPr="00C53CD6">
              <w:rPr>
                <w:sz w:val="20"/>
                <w:szCs w:val="20"/>
              </w:rPr>
              <w:t xml:space="preserve">time [e.g. quicker, slower, earlier, later] </w:t>
            </w:r>
          </w:p>
          <w:p w:rsidR="00EC1668" w:rsidRPr="00C53CD6" w:rsidRDefault="00C2639E" w:rsidP="009B7E54">
            <w:pPr>
              <w:pStyle w:val="ListParagraph"/>
              <w:numPr>
                <w:ilvl w:val="0"/>
                <w:numId w:val="6"/>
              </w:numPr>
              <w:ind w:left="180" w:hanging="1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equence events in chronological order using language [e.g. before and after, next, first, today, yesterday, tomorrow, morning, afternoon and evening]</w:t>
            </w:r>
          </w:p>
          <w:p w:rsidR="00EC1668" w:rsidRPr="00C53CD6" w:rsidRDefault="00C2639E" w:rsidP="009B7E54">
            <w:pPr>
              <w:pStyle w:val="Default"/>
              <w:numPr>
                <w:ilvl w:val="0"/>
                <w:numId w:val="6"/>
              </w:numPr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EC1668" w:rsidRPr="00C53CD6">
              <w:rPr>
                <w:sz w:val="20"/>
                <w:szCs w:val="20"/>
              </w:rPr>
              <w:t xml:space="preserve">easure and begin to record the following: </w:t>
            </w:r>
          </w:p>
          <w:p w:rsidR="00EC1668" w:rsidRPr="00C53CD6" w:rsidRDefault="00EC1668" w:rsidP="009B7E54">
            <w:pPr>
              <w:pStyle w:val="Default"/>
              <w:ind w:left="180"/>
              <w:rPr>
                <w:b/>
                <w:sz w:val="20"/>
                <w:szCs w:val="20"/>
              </w:rPr>
            </w:pPr>
            <w:r w:rsidRPr="00C53CD6">
              <w:rPr>
                <w:b/>
                <w:sz w:val="20"/>
                <w:szCs w:val="20"/>
              </w:rPr>
              <w:t xml:space="preserve">lengths and heights </w:t>
            </w:r>
          </w:p>
          <w:p w:rsidR="00EC1668" w:rsidRPr="00C53CD6" w:rsidRDefault="00EC1668" w:rsidP="009B7E54">
            <w:pPr>
              <w:pStyle w:val="Default"/>
              <w:ind w:left="180"/>
              <w:rPr>
                <w:b/>
                <w:sz w:val="20"/>
                <w:szCs w:val="20"/>
              </w:rPr>
            </w:pPr>
            <w:r w:rsidRPr="00C53CD6">
              <w:rPr>
                <w:b/>
                <w:sz w:val="20"/>
                <w:szCs w:val="20"/>
              </w:rPr>
              <w:t xml:space="preserve">mass/weight </w:t>
            </w:r>
          </w:p>
          <w:p w:rsidR="00EC1668" w:rsidRPr="00C53CD6" w:rsidRDefault="00EC1668" w:rsidP="009B7E54">
            <w:pPr>
              <w:pStyle w:val="Default"/>
              <w:ind w:left="180"/>
              <w:rPr>
                <w:b/>
                <w:sz w:val="20"/>
                <w:szCs w:val="20"/>
              </w:rPr>
            </w:pPr>
            <w:r w:rsidRPr="00C53CD6">
              <w:rPr>
                <w:b/>
                <w:sz w:val="20"/>
                <w:szCs w:val="20"/>
              </w:rPr>
              <w:t xml:space="preserve">capacity and volume </w:t>
            </w:r>
          </w:p>
          <w:p w:rsidR="00EC1668" w:rsidRPr="00C53CD6" w:rsidRDefault="00EC1668" w:rsidP="009B7E54">
            <w:pPr>
              <w:pStyle w:val="Default"/>
              <w:ind w:left="180"/>
              <w:rPr>
                <w:b/>
                <w:sz w:val="20"/>
                <w:szCs w:val="20"/>
              </w:rPr>
            </w:pPr>
            <w:r w:rsidRPr="00C53CD6">
              <w:rPr>
                <w:b/>
                <w:sz w:val="20"/>
                <w:szCs w:val="20"/>
              </w:rPr>
              <w:t xml:space="preserve">time </w:t>
            </w:r>
            <w:r w:rsidRPr="00C53CD6">
              <w:rPr>
                <w:sz w:val="20"/>
                <w:szCs w:val="20"/>
              </w:rPr>
              <w:t>(hours, minutes, seconds</w:t>
            </w:r>
            <w:r w:rsidRPr="00C53CD6">
              <w:rPr>
                <w:b/>
                <w:sz w:val="20"/>
                <w:szCs w:val="20"/>
              </w:rPr>
              <w:t xml:space="preserve">) </w:t>
            </w:r>
          </w:p>
          <w:p w:rsidR="00EC1668" w:rsidRPr="00C53CD6" w:rsidRDefault="00C2639E" w:rsidP="009B7E54">
            <w:pPr>
              <w:pStyle w:val="Default"/>
              <w:numPr>
                <w:ilvl w:val="0"/>
                <w:numId w:val="6"/>
              </w:numPr>
              <w:ind w:left="180" w:hanging="18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EC1668" w:rsidRPr="00C53CD6">
              <w:rPr>
                <w:sz w:val="20"/>
                <w:szCs w:val="20"/>
              </w:rPr>
              <w:t xml:space="preserve">ecognise and know the value of different denominations of </w:t>
            </w:r>
            <w:r w:rsidR="00EC1668" w:rsidRPr="00C53CD6">
              <w:rPr>
                <w:b/>
                <w:sz w:val="20"/>
                <w:szCs w:val="20"/>
              </w:rPr>
              <w:t>coins and notes</w:t>
            </w:r>
          </w:p>
          <w:p w:rsidR="00EC1668" w:rsidRPr="00C53CD6" w:rsidRDefault="00C2639E" w:rsidP="009B7E54">
            <w:pPr>
              <w:pStyle w:val="Default"/>
              <w:numPr>
                <w:ilvl w:val="0"/>
                <w:numId w:val="6"/>
              </w:numPr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EC1668" w:rsidRPr="00C53CD6">
              <w:rPr>
                <w:sz w:val="20"/>
                <w:szCs w:val="20"/>
              </w:rPr>
              <w:t>ell the time to the hour and half past the hour and draw the hands on a clock face to show these times</w:t>
            </w:r>
          </w:p>
          <w:p w:rsidR="00EC1668" w:rsidRPr="00C53CD6" w:rsidRDefault="00C2639E" w:rsidP="009B7E54">
            <w:pPr>
              <w:pStyle w:val="Default"/>
              <w:numPr>
                <w:ilvl w:val="0"/>
                <w:numId w:val="6"/>
              </w:numPr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EC1668" w:rsidRPr="00C53CD6">
              <w:rPr>
                <w:sz w:val="20"/>
                <w:szCs w:val="20"/>
              </w:rPr>
              <w:t>ecognise and use language relating to dates, including days of the week, weeks, months and years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EC1668" w:rsidRPr="00C53CD6">
              <w:rPr>
                <w:sz w:val="20"/>
                <w:szCs w:val="20"/>
              </w:rPr>
              <w:t xml:space="preserve">ompare and order lengths, mass, volume/capacity and record the results using &gt;, &lt; and =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EC1668" w:rsidRPr="00C53CD6">
              <w:rPr>
                <w:sz w:val="20"/>
                <w:szCs w:val="20"/>
              </w:rPr>
              <w:t xml:space="preserve">ompare and sequence intervals of time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EC1668" w:rsidRPr="00C53CD6">
              <w:rPr>
                <w:sz w:val="20"/>
                <w:szCs w:val="20"/>
              </w:rPr>
              <w:t xml:space="preserve">hoose and use appropriate standard units to estimate and measure </w:t>
            </w:r>
            <w:r w:rsidR="00EC1668" w:rsidRPr="00C53CD6">
              <w:rPr>
                <w:b/>
                <w:sz w:val="20"/>
                <w:szCs w:val="20"/>
              </w:rPr>
              <w:t>length/height</w:t>
            </w:r>
            <w:r w:rsidR="00EC1668" w:rsidRPr="00C53CD6">
              <w:rPr>
                <w:sz w:val="20"/>
                <w:szCs w:val="20"/>
              </w:rPr>
              <w:t xml:space="preserve"> in any direction (m/cm); </w:t>
            </w:r>
            <w:r w:rsidR="00EC1668" w:rsidRPr="00C53CD6">
              <w:rPr>
                <w:b/>
                <w:sz w:val="20"/>
                <w:szCs w:val="20"/>
              </w:rPr>
              <w:t xml:space="preserve">mass </w:t>
            </w:r>
            <w:r w:rsidR="00EC1668" w:rsidRPr="00C53CD6">
              <w:rPr>
                <w:sz w:val="20"/>
                <w:szCs w:val="20"/>
              </w:rPr>
              <w:t xml:space="preserve">(kg/g); </w:t>
            </w:r>
            <w:r w:rsidR="00EC1668" w:rsidRPr="00C53CD6">
              <w:rPr>
                <w:b/>
                <w:sz w:val="20"/>
                <w:szCs w:val="20"/>
              </w:rPr>
              <w:t>temperature</w:t>
            </w:r>
            <w:r w:rsidR="00EC1668" w:rsidRPr="00C53CD6">
              <w:rPr>
                <w:sz w:val="20"/>
                <w:szCs w:val="20"/>
              </w:rPr>
              <w:t xml:space="preserve"> (°C); </w:t>
            </w:r>
            <w:r w:rsidR="00EC1668" w:rsidRPr="00C53CD6">
              <w:rPr>
                <w:b/>
                <w:sz w:val="20"/>
                <w:szCs w:val="20"/>
              </w:rPr>
              <w:t>capacity</w:t>
            </w:r>
            <w:r w:rsidR="00EC1668" w:rsidRPr="00C53CD6">
              <w:rPr>
                <w:sz w:val="20"/>
                <w:szCs w:val="20"/>
              </w:rPr>
              <w:t xml:space="preserve"> (litres/ml) to the nearest appropriate unit, using rulers, scales, thermometers and measuring vessels</w:t>
            </w:r>
          </w:p>
          <w:p w:rsidR="00EC1668" w:rsidRPr="00C53CD6" w:rsidRDefault="007C7147" w:rsidP="009B7E54">
            <w:pPr>
              <w:pStyle w:val="ListParagraph"/>
              <w:numPr>
                <w:ilvl w:val="0"/>
                <w:numId w:val="6"/>
              </w:numPr>
              <w:ind w:left="85" w:hanging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 xml:space="preserve">ecognise and use symbols for pounds </w:t>
            </w:r>
            <w:r w:rsidR="00EC1668" w:rsidRPr="00C53CD6">
              <w:rPr>
                <w:rFonts w:ascii="Arial" w:hAnsi="Arial" w:cs="Arial"/>
                <w:b/>
                <w:sz w:val="20"/>
                <w:szCs w:val="20"/>
              </w:rPr>
              <w:t>(£) and pence (p)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; combine amounts to make a particular value</w:t>
            </w:r>
          </w:p>
          <w:p w:rsidR="00EC1668" w:rsidRPr="00C53CD6" w:rsidRDefault="007C7147" w:rsidP="009B7E54">
            <w:pPr>
              <w:pStyle w:val="ListParagraph"/>
              <w:numPr>
                <w:ilvl w:val="0"/>
                <w:numId w:val="6"/>
              </w:numPr>
              <w:ind w:left="85" w:hanging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>ind different combinations of coins that equal the same amounts of money</w:t>
            </w:r>
          </w:p>
          <w:p w:rsidR="00EC1668" w:rsidRPr="00C53CD6" w:rsidRDefault="007C7147" w:rsidP="009B7E54">
            <w:pPr>
              <w:pStyle w:val="ListParagraph"/>
              <w:numPr>
                <w:ilvl w:val="0"/>
                <w:numId w:val="6"/>
              </w:numPr>
              <w:ind w:left="85" w:hanging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EC1668" w:rsidRPr="00C53CD6">
              <w:rPr>
                <w:rFonts w:ascii="Arial" w:hAnsi="Arial" w:cs="Arial"/>
                <w:b/>
                <w:sz w:val="20"/>
                <w:szCs w:val="20"/>
              </w:rPr>
              <w:t>olve simple problems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 xml:space="preserve"> in a practical context involving addition and subtraction of money of the same unit, including giving change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EC1668" w:rsidRPr="00C53CD6">
              <w:rPr>
                <w:sz w:val="20"/>
                <w:szCs w:val="20"/>
              </w:rPr>
              <w:t>ell and write the time to five minutes, including quarter past/to the hour and draw the hands on a clock face to show these times.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EC1668" w:rsidRPr="00C53CD6">
              <w:rPr>
                <w:sz w:val="20"/>
                <w:szCs w:val="20"/>
              </w:rPr>
              <w:t xml:space="preserve">now the number of minutes in an hour and the number of hours in a day. </w:t>
            </w:r>
          </w:p>
          <w:p w:rsidR="00EC1668" w:rsidRPr="00C53CD6" w:rsidRDefault="00EC1668" w:rsidP="009B7E54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EC1668" w:rsidRPr="00C53CD6">
              <w:rPr>
                <w:sz w:val="20"/>
                <w:szCs w:val="20"/>
              </w:rPr>
              <w:t>ompare durations of events, for example to calculate the time taken by particular events or tasks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EC1668" w:rsidRPr="00C53CD6">
              <w:rPr>
                <w:sz w:val="20"/>
                <w:szCs w:val="20"/>
              </w:rPr>
              <w:t>stimate and read time with increasing accuracy to the nearest minute; record and compare time in terms of seconds, minutes, hours and o’clock; use vocabulary such as a.m./p.m., morning, afternoon, noon and midnight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EC1668" w:rsidRPr="00C53CD6">
              <w:rPr>
                <w:sz w:val="20"/>
                <w:szCs w:val="20"/>
              </w:rPr>
              <w:t xml:space="preserve">easure, compare, add and subtract: </w:t>
            </w:r>
            <w:r w:rsidR="00EC1668" w:rsidRPr="00C53CD6">
              <w:rPr>
                <w:b/>
                <w:sz w:val="20"/>
                <w:szCs w:val="20"/>
              </w:rPr>
              <w:t>lengths</w:t>
            </w:r>
            <w:r w:rsidR="00EC1668" w:rsidRPr="00C53CD6">
              <w:rPr>
                <w:sz w:val="20"/>
                <w:szCs w:val="20"/>
              </w:rPr>
              <w:t xml:space="preserve"> (m/cm/mm); </w:t>
            </w:r>
            <w:r w:rsidR="00EC1668" w:rsidRPr="00C53CD6">
              <w:rPr>
                <w:b/>
                <w:sz w:val="20"/>
                <w:szCs w:val="20"/>
              </w:rPr>
              <w:t>mass</w:t>
            </w:r>
            <w:r w:rsidR="00EC1668" w:rsidRPr="00C53CD6">
              <w:rPr>
                <w:sz w:val="20"/>
                <w:szCs w:val="20"/>
              </w:rPr>
              <w:t xml:space="preserve"> (kg/g); </w:t>
            </w:r>
            <w:r w:rsidR="00EC1668" w:rsidRPr="00C53CD6">
              <w:rPr>
                <w:b/>
                <w:sz w:val="20"/>
                <w:szCs w:val="20"/>
              </w:rPr>
              <w:t>volume/capacity</w:t>
            </w:r>
            <w:r w:rsidR="00EC1668" w:rsidRPr="00C53CD6">
              <w:rPr>
                <w:sz w:val="20"/>
                <w:szCs w:val="20"/>
              </w:rPr>
              <w:t xml:space="preserve"> (l/ml)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EC1668" w:rsidRPr="00C53CD6">
              <w:rPr>
                <w:sz w:val="20"/>
                <w:szCs w:val="20"/>
              </w:rPr>
              <w:t>easure the</w:t>
            </w:r>
            <w:r w:rsidR="00EC1668" w:rsidRPr="00C53CD6">
              <w:rPr>
                <w:b/>
                <w:sz w:val="20"/>
                <w:szCs w:val="20"/>
              </w:rPr>
              <w:t xml:space="preserve"> perimeter</w:t>
            </w:r>
            <w:r w:rsidR="00EC1668" w:rsidRPr="00C53CD6">
              <w:rPr>
                <w:sz w:val="20"/>
                <w:szCs w:val="20"/>
              </w:rPr>
              <w:t xml:space="preserve"> of simple 2-D shapes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EC1668" w:rsidRPr="00C53CD6">
              <w:rPr>
                <w:sz w:val="20"/>
                <w:szCs w:val="20"/>
              </w:rPr>
              <w:t xml:space="preserve">dd and subtract amounts of </w:t>
            </w:r>
            <w:r w:rsidR="00EC1668" w:rsidRPr="00C53CD6">
              <w:rPr>
                <w:b/>
                <w:sz w:val="20"/>
                <w:szCs w:val="20"/>
              </w:rPr>
              <w:t>money</w:t>
            </w:r>
            <w:r w:rsidR="00EC1668" w:rsidRPr="00C53CD6">
              <w:rPr>
                <w:sz w:val="20"/>
                <w:szCs w:val="20"/>
              </w:rPr>
              <w:t xml:space="preserve"> to give change, using both £ and p in practical contexts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EC1668" w:rsidRPr="00C53CD6">
              <w:rPr>
                <w:sz w:val="20"/>
                <w:szCs w:val="20"/>
              </w:rPr>
              <w:t>ell and write the time from an analogue clock, including using Roman numerals from I to XII, and 12-hour and 24-hour clocks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6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EC1668" w:rsidRPr="00C53CD6">
              <w:rPr>
                <w:sz w:val="20"/>
                <w:szCs w:val="20"/>
              </w:rPr>
              <w:t xml:space="preserve">now the number of seconds in a minute and the number of days in each month, year and leap year </w:t>
            </w:r>
          </w:p>
          <w:p w:rsidR="00EC1668" w:rsidRPr="00C53CD6" w:rsidRDefault="00EC1668" w:rsidP="009B7E54">
            <w:pPr>
              <w:pStyle w:val="Default"/>
              <w:rPr>
                <w:sz w:val="20"/>
                <w:szCs w:val="20"/>
              </w:rPr>
            </w:pPr>
          </w:p>
        </w:tc>
      </w:tr>
      <w:tr w:rsidR="00EC1668" w:rsidRPr="00B337DB" w:rsidTr="009B7E54">
        <w:trPr>
          <w:trHeight w:val="132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523A43" w:rsidRDefault="00EC1668" w:rsidP="009B7E54">
            <w:pPr>
              <w:ind w:left="4"/>
              <w:jc w:val="center"/>
              <w:rPr>
                <w:rFonts w:ascii="Arial" w:hAnsi="Arial" w:cs="Arial"/>
                <w:b/>
                <w:color w:val="auto"/>
                <w:sz w:val="18"/>
                <w:szCs w:val="20"/>
              </w:rPr>
            </w:pPr>
            <w:r w:rsidRPr="00523A43">
              <w:rPr>
                <w:rFonts w:ascii="Arial" w:hAnsi="Arial" w:cs="Arial"/>
                <w:b/>
                <w:color w:val="auto"/>
                <w:sz w:val="18"/>
                <w:szCs w:val="20"/>
              </w:rPr>
              <w:t>GEOMETRY</w:t>
            </w:r>
          </w:p>
          <w:p w:rsidR="00EC1668" w:rsidRPr="00523A43" w:rsidRDefault="00EC1668" w:rsidP="009B7E54">
            <w:pPr>
              <w:ind w:left="4"/>
              <w:jc w:val="center"/>
              <w:rPr>
                <w:rFonts w:ascii="Arial" w:hAnsi="Arial" w:cs="Arial"/>
                <w:b/>
                <w:color w:val="auto"/>
                <w:sz w:val="18"/>
                <w:szCs w:val="20"/>
              </w:rPr>
            </w:pPr>
            <w:r w:rsidRPr="00523A43">
              <w:rPr>
                <w:rFonts w:ascii="Arial" w:hAnsi="Arial" w:cs="Arial"/>
                <w:b/>
                <w:color w:val="auto"/>
                <w:sz w:val="18"/>
                <w:szCs w:val="20"/>
              </w:rPr>
              <w:t>Properties of shape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Pr="00B3132D" w:rsidRDefault="00EC1668" w:rsidP="00B313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Pr="0032405C" w:rsidRDefault="00EC1668" w:rsidP="009B7E5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r w:rsidRPr="0032405C">
              <w:rPr>
                <w:rFonts w:ascii="Arial" w:hAnsi="Arial" w:cs="Arial"/>
                <w:sz w:val="20"/>
              </w:rPr>
              <w:t>Talk about and explore 2D and 3D shapes (for example, circles, rectangles, triangles and cuboids)</w:t>
            </w:r>
            <w:r>
              <w:rPr>
                <w:rFonts w:ascii="Arial" w:hAnsi="Arial" w:cs="Arial"/>
                <w:sz w:val="20"/>
              </w:rPr>
              <w:t>.</w:t>
            </w:r>
          </w:p>
          <w:p w:rsidR="00EC1668" w:rsidRPr="0032405C" w:rsidRDefault="00EC1668" w:rsidP="009B7E5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r w:rsidRPr="0032405C">
              <w:rPr>
                <w:rFonts w:ascii="Arial" w:hAnsi="Arial" w:cs="Arial"/>
                <w:sz w:val="20"/>
              </w:rPr>
              <w:t>Use language: ‘sides’, ‘corners’; ‘straight’, ‘flat’, ‘round’.</w:t>
            </w:r>
          </w:p>
          <w:p w:rsidR="00EC1668" w:rsidRPr="0032405C" w:rsidRDefault="00EC1668" w:rsidP="009B7E5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r w:rsidRPr="0032405C">
              <w:rPr>
                <w:rFonts w:ascii="Arial" w:hAnsi="Arial" w:cs="Arial"/>
                <w:sz w:val="20"/>
              </w:rPr>
              <w:t>Combine shapes to make new ones an arch, a bigger triangle, etc.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260C4D" w:rsidRDefault="00EC1668" w:rsidP="009B7E54">
            <w:pPr>
              <w:rPr>
                <w:rFonts w:ascii="Arial" w:hAnsi="Arial" w:cs="Arial"/>
                <w:b/>
                <w:sz w:val="20"/>
              </w:rPr>
            </w:pPr>
            <w:r w:rsidRPr="00260C4D">
              <w:rPr>
                <w:rFonts w:ascii="Arial" w:hAnsi="Arial" w:cs="Arial"/>
                <w:b/>
                <w:sz w:val="20"/>
              </w:rPr>
              <w:t>Development Matters</w:t>
            </w:r>
          </w:p>
          <w:p w:rsidR="00AC27B1" w:rsidRDefault="00EC1668" w:rsidP="009B7E54">
            <w:pPr>
              <w:pStyle w:val="ListParagraph"/>
              <w:numPr>
                <w:ilvl w:val="0"/>
                <w:numId w:val="23"/>
              </w:numPr>
              <w:rPr>
                <w:sz w:val="20"/>
              </w:rPr>
            </w:pPr>
            <w:r w:rsidRPr="00AC27B1">
              <w:rPr>
                <w:rFonts w:ascii="Arial" w:hAnsi="Arial" w:cs="Arial"/>
                <w:sz w:val="20"/>
              </w:rPr>
              <w:t>Investigate how shapes can be combined to make new shapes: for example, two triangles can be put together to make a square.</w:t>
            </w:r>
          </w:p>
          <w:p w:rsidR="00EC1668" w:rsidRPr="00AC27B1" w:rsidRDefault="00EC1668" w:rsidP="009B7E54">
            <w:pPr>
              <w:pStyle w:val="ListParagraph"/>
              <w:numPr>
                <w:ilvl w:val="0"/>
                <w:numId w:val="23"/>
              </w:numPr>
              <w:rPr>
                <w:sz w:val="20"/>
              </w:rPr>
            </w:pPr>
            <w:r w:rsidRPr="00AC27B1">
              <w:rPr>
                <w:rFonts w:ascii="Arial" w:hAnsi="Arial" w:cs="Arial"/>
                <w:sz w:val="20"/>
              </w:rPr>
              <w:t>Select, rotate and manipulate shapes to develop spatial reasoning skills.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C2639E" w:rsidP="009B7E54">
            <w:pPr>
              <w:pStyle w:val="Default"/>
              <w:numPr>
                <w:ilvl w:val="0"/>
                <w:numId w:val="7"/>
              </w:numPr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EC1668" w:rsidRPr="00C53CD6">
              <w:rPr>
                <w:sz w:val="20"/>
                <w:szCs w:val="20"/>
              </w:rPr>
              <w:t xml:space="preserve">ecognise and name common 2-D and 3-D shapes, including: </w:t>
            </w:r>
          </w:p>
          <w:p w:rsidR="00EC1668" w:rsidRPr="00C53CD6" w:rsidRDefault="00EC1668" w:rsidP="009B7E54">
            <w:pPr>
              <w:pStyle w:val="Default"/>
              <w:ind w:left="180"/>
              <w:rPr>
                <w:sz w:val="20"/>
                <w:szCs w:val="20"/>
              </w:rPr>
            </w:pPr>
            <w:r w:rsidRPr="00C53CD6">
              <w:rPr>
                <w:sz w:val="20"/>
                <w:szCs w:val="20"/>
              </w:rPr>
              <w:t>2-D shapes [e.g. rectangles (including squares), circles and triangles],</w:t>
            </w:r>
          </w:p>
          <w:p w:rsidR="00EC1668" w:rsidRPr="00C53CD6" w:rsidRDefault="00EC1668" w:rsidP="009B7E54">
            <w:pPr>
              <w:pStyle w:val="Default"/>
              <w:ind w:left="180"/>
              <w:rPr>
                <w:sz w:val="20"/>
                <w:szCs w:val="20"/>
              </w:rPr>
            </w:pPr>
            <w:r w:rsidRPr="00C53CD6">
              <w:rPr>
                <w:sz w:val="20"/>
                <w:szCs w:val="20"/>
              </w:rPr>
              <w:t xml:space="preserve">3-D shapes [e.g. cuboids (including cubes), pyramids and spheres]. </w:t>
            </w:r>
          </w:p>
          <w:p w:rsidR="00EC1668" w:rsidRPr="00C53CD6" w:rsidRDefault="00EC1668" w:rsidP="009B7E54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7C7147" w:rsidP="009B7E54">
            <w:pPr>
              <w:pStyle w:val="Default"/>
              <w:numPr>
                <w:ilvl w:val="0"/>
                <w:numId w:val="7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EC1668" w:rsidRPr="00C53CD6">
              <w:rPr>
                <w:sz w:val="20"/>
                <w:szCs w:val="20"/>
              </w:rPr>
              <w:t xml:space="preserve">dentify and describe the properties of 2-D shapes, including the number of sides and line symmetry in a vertical line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7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EC1668" w:rsidRPr="00C53CD6">
              <w:rPr>
                <w:sz w:val="20"/>
                <w:szCs w:val="20"/>
              </w:rPr>
              <w:t xml:space="preserve">dentify and describe the properties of 3-D shapes, including the number of edges, vertices and faces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7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EC1668" w:rsidRPr="00C53CD6">
              <w:rPr>
                <w:sz w:val="20"/>
                <w:szCs w:val="20"/>
              </w:rPr>
              <w:t xml:space="preserve">dentify 2-D shapes on the surface of 3-D shapes, [for example, a circle on a cylinder and a triangle on a pyramid]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7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EC1668" w:rsidRPr="00C53CD6">
              <w:rPr>
                <w:sz w:val="20"/>
                <w:szCs w:val="20"/>
              </w:rPr>
              <w:t>ompare and sort common 2-D and 3-D shapes and everyday objects</w:t>
            </w:r>
          </w:p>
          <w:p w:rsidR="00EC1668" w:rsidRPr="00C53CD6" w:rsidRDefault="00EC1668" w:rsidP="009B7E54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7C7147" w:rsidP="009B7E54">
            <w:pPr>
              <w:pStyle w:val="Default"/>
              <w:numPr>
                <w:ilvl w:val="0"/>
                <w:numId w:val="7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EC1668" w:rsidRPr="00C53CD6">
              <w:rPr>
                <w:sz w:val="20"/>
                <w:szCs w:val="20"/>
              </w:rPr>
              <w:t xml:space="preserve">raw 2-D shapes and make 3-D shapes using modelling materials; recognise 3-D shapes in different orientations and describe them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7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EC1668" w:rsidRPr="00C53CD6">
              <w:rPr>
                <w:sz w:val="20"/>
                <w:szCs w:val="20"/>
              </w:rPr>
              <w:t>ecognise angles as a property of shape or a description of a turn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7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EC1668" w:rsidRPr="00C53CD6">
              <w:rPr>
                <w:sz w:val="20"/>
                <w:szCs w:val="20"/>
              </w:rPr>
              <w:t>dentify right angles, recognise that two right angles make a half-turn, three make three quarters of a turn and four a complete turn; identify whether angles are greater than or less than a right angle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7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EC1668" w:rsidRPr="00C53CD6">
              <w:rPr>
                <w:sz w:val="20"/>
                <w:szCs w:val="20"/>
              </w:rPr>
              <w:t>dentify horizontal and vertical lines and pairs of perpendicular and parallel lines</w:t>
            </w:r>
          </w:p>
        </w:tc>
      </w:tr>
      <w:tr w:rsidR="00EC1668" w:rsidRPr="00B337DB" w:rsidTr="009B7E54">
        <w:trPr>
          <w:trHeight w:val="132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523A43" w:rsidRDefault="00EC1668" w:rsidP="009B7E54">
            <w:pPr>
              <w:ind w:left="4"/>
              <w:jc w:val="center"/>
              <w:rPr>
                <w:rFonts w:ascii="Arial" w:hAnsi="Arial" w:cs="Arial"/>
                <w:b/>
                <w:color w:val="auto"/>
                <w:sz w:val="18"/>
                <w:szCs w:val="20"/>
              </w:rPr>
            </w:pPr>
            <w:r w:rsidRPr="00523A43">
              <w:rPr>
                <w:rFonts w:ascii="Arial" w:hAnsi="Arial" w:cs="Arial"/>
                <w:b/>
                <w:color w:val="auto"/>
                <w:sz w:val="18"/>
                <w:szCs w:val="20"/>
              </w:rPr>
              <w:t>GEOMETRY</w:t>
            </w:r>
          </w:p>
          <w:p w:rsidR="00EC1668" w:rsidRPr="00523A43" w:rsidRDefault="00EC1668" w:rsidP="009B7E54">
            <w:pPr>
              <w:ind w:left="4"/>
              <w:jc w:val="center"/>
              <w:rPr>
                <w:rFonts w:ascii="Arial" w:hAnsi="Arial" w:cs="Arial"/>
                <w:b/>
                <w:color w:val="auto"/>
                <w:sz w:val="18"/>
                <w:szCs w:val="20"/>
              </w:rPr>
            </w:pPr>
            <w:r w:rsidRPr="00523A43">
              <w:rPr>
                <w:rFonts w:ascii="Arial" w:hAnsi="Arial" w:cs="Arial"/>
                <w:b/>
                <w:color w:val="auto"/>
                <w:sz w:val="18"/>
                <w:szCs w:val="20"/>
              </w:rPr>
              <w:t>Position and direction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Pr="00B3132D" w:rsidRDefault="00B3132D" w:rsidP="009B7E5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B3132D">
              <w:rPr>
                <w:rFonts w:ascii="Arial" w:hAnsi="Arial" w:cs="Arial"/>
                <w:sz w:val="20"/>
              </w:rPr>
              <w:t>Notice patterns and arrange things in patterns.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Pr="00B74B02" w:rsidRDefault="00EC1668" w:rsidP="009B7E5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b/>
                <w:sz w:val="20"/>
              </w:rPr>
            </w:pPr>
            <w:r w:rsidRPr="00B74B02">
              <w:rPr>
                <w:rFonts w:ascii="Arial" w:hAnsi="Arial" w:cs="Arial"/>
                <w:sz w:val="20"/>
              </w:rPr>
              <w:t xml:space="preserve">Talk about and identify the patterns around them. For example: stripes on clothes, designs on rugs and wallpaper. Use informal language like ‘pointy’, ‘spotty’, ‘blobs’, etc. </w:t>
            </w:r>
          </w:p>
          <w:p w:rsidR="00EC1668" w:rsidRPr="00D04DA0" w:rsidRDefault="00EC1668" w:rsidP="009B7E5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  <w:r w:rsidRPr="00B74B02">
              <w:rPr>
                <w:rFonts w:ascii="Arial" w:hAnsi="Arial" w:cs="Arial"/>
                <w:sz w:val="20"/>
              </w:rPr>
              <w:t>reate ABAB patterns – stick, leaf, stick, leaf.</w:t>
            </w:r>
          </w:p>
          <w:p w:rsidR="00D04DA0" w:rsidRPr="00D04DA0" w:rsidRDefault="00D04DA0" w:rsidP="009B7E5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b/>
                <w:sz w:val="20"/>
              </w:rPr>
            </w:pPr>
            <w:r w:rsidRPr="00D04DA0">
              <w:rPr>
                <w:rFonts w:ascii="Arial" w:hAnsi="Arial" w:cs="Arial"/>
                <w:sz w:val="20"/>
              </w:rPr>
              <w:t xml:space="preserve">Understand position through words alone – for example, “The bag is under the table,” – with no pointing. </w:t>
            </w:r>
          </w:p>
          <w:p w:rsidR="00D04DA0" w:rsidRPr="00D04DA0" w:rsidRDefault="00D04DA0" w:rsidP="009B7E5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b/>
                <w:sz w:val="20"/>
              </w:rPr>
            </w:pPr>
            <w:r w:rsidRPr="00D04DA0">
              <w:rPr>
                <w:rFonts w:ascii="Arial" w:hAnsi="Arial" w:cs="Arial"/>
                <w:sz w:val="20"/>
              </w:rPr>
              <w:t>Describe a familiar route.</w:t>
            </w:r>
          </w:p>
          <w:p w:rsidR="00D04DA0" w:rsidRPr="00D04DA0" w:rsidRDefault="00D04DA0" w:rsidP="009B7E5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b/>
                <w:sz w:val="20"/>
              </w:rPr>
            </w:pPr>
            <w:r w:rsidRPr="00D04DA0">
              <w:rPr>
                <w:rFonts w:ascii="Arial" w:hAnsi="Arial" w:cs="Arial"/>
                <w:sz w:val="20"/>
              </w:rPr>
              <w:t>Discuss routes and locations, using words like ‘in front of’ and ‘behind’.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260C4D" w:rsidRDefault="00EC1668" w:rsidP="009B7E54">
            <w:pPr>
              <w:rPr>
                <w:rFonts w:ascii="Arial" w:hAnsi="Arial" w:cs="Arial"/>
                <w:b/>
                <w:sz w:val="20"/>
              </w:rPr>
            </w:pPr>
            <w:r w:rsidRPr="00260C4D">
              <w:rPr>
                <w:rFonts w:ascii="Arial" w:hAnsi="Arial" w:cs="Arial"/>
                <w:b/>
                <w:sz w:val="20"/>
              </w:rPr>
              <w:t>Development Matters</w:t>
            </w:r>
          </w:p>
          <w:p w:rsidR="00EC1668" w:rsidRPr="00AC27B1" w:rsidRDefault="00EC1668" w:rsidP="00AC27B1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AC27B1">
              <w:rPr>
                <w:rFonts w:ascii="Arial" w:hAnsi="Arial" w:cs="Arial"/>
                <w:sz w:val="20"/>
              </w:rPr>
              <w:t xml:space="preserve">Continue, copy and create repeating </w:t>
            </w:r>
            <w:r w:rsidR="00C2639E" w:rsidRPr="00AC27B1">
              <w:rPr>
                <w:rFonts w:ascii="Arial" w:hAnsi="Arial" w:cs="Arial"/>
                <w:sz w:val="20"/>
              </w:rPr>
              <w:t>patterns</w:t>
            </w:r>
            <w:r w:rsidR="00C2639E">
              <w:rPr>
                <w:rFonts w:ascii="Arial" w:hAnsi="Arial" w:cs="Arial"/>
                <w:sz w:val="20"/>
              </w:rPr>
              <w:t xml:space="preserve"> </w:t>
            </w:r>
            <w:r w:rsidR="00C2639E">
              <w:t>(</w:t>
            </w:r>
            <w:r w:rsidR="00C2639E" w:rsidRPr="00C2639E">
              <w:rPr>
                <w:rFonts w:ascii="Arial" w:hAnsi="Arial" w:cs="Arial"/>
                <w:sz w:val="20"/>
              </w:rPr>
              <w:t>including AB, ABB and ABBC)</w:t>
            </w:r>
            <w:r w:rsidR="00C2639E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C2639E" w:rsidP="009B7E54">
            <w:pPr>
              <w:pStyle w:val="Default"/>
              <w:numPr>
                <w:ilvl w:val="0"/>
                <w:numId w:val="8"/>
              </w:numPr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EC1668" w:rsidRPr="00C53CD6">
              <w:rPr>
                <w:sz w:val="20"/>
                <w:szCs w:val="20"/>
              </w:rPr>
              <w:t>escribe position, direction and movement, including half, quarter and three-quarter turns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7C7147" w:rsidRDefault="007C7147" w:rsidP="007C7147">
            <w:pPr>
              <w:pStyle w:val="ListParagraph"/>
              <w:numPr>
                <w:ilvl w:val="0"/>
                <w:numId w:val="7"/>
              </w:numPr>
              <w:ind w:left="85" w:hanging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EC1668" w:rsidRPr="00C53CD6">
              <w:rPr>
                <w:rFonts w:ascii="Arial" w:hAnsi="Arial" w:cs="Arial"/>
                <w:sz w:val="20"/>
                <w:szCs w:val="20"/>
              </w:rPr>
              <w:t xml:space="preserve">se mathematical vocabulary to describe position, direction and movement including movement in a straight line and distinguishing between rotation as a turn and in terms of right angles for quarter, half and three-quarter turns (clockwise and </w:t>
            </w:r>
            <w:r w:rsidRPr="007C7147">
              <w:rPr>
                <w:rFonts w:ascii="Arial" w:hAnsi="Arial" w:cs="Arial"/>
                <w:sz w:val="20"/>
                <w:szCs w:val="20"/>
              </w:rPr>
              <w:t>a</w:t>
            </w:r>
            <w:r w:rsidR="00EC1668" w:rsidRPr="007C7147">
              <w:rPr>
                <w:rFonts w:ascii="Arial" w:hAnsi="Arial" w:cs="Arial"/>
                <w:sz w:val="20"/>
                <w:szCs w:val="20"/>
              </w:rPr>
              <w:t>nti-clockwise)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7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EC1668" w:rsidRPr="00C53CD6">
              <w:rPr>
                <w:sz w:val="20"/>
                <w:szCs w:val="20"/>
              </w:rPr>
              <w:t>rder and arrange combinations of mathematical objects in patterns and sequences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EC1668" w:rsidP="009B7E54">
            <w:pPr>
              <w:pStyle w:val="Default"/>
              <w:rPr>
                <w:sz w:val="20"/>
                <w:szCs w:val="20"/>
              </w:rPr>
            </w:pPr>
          </w:p>
        </w:tc>
      </w:tr>
      <w:tr w:rsidR="00EC1668" w:rsidRPr="00B337DB" w:rsidTr="009B7E54">
        <w:trPr>
          <w:trHeight w:val="132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523A43" w:rsidRDefault="00EC1668" w:rsidP="009B7E54">
            <w:pPr>
              <w:ind w:left="4"/>
              <w:jc w:val="center"/>
              <w:rPr>
                <w:rFonts w:ascii="Arial" w:hAnsi="Arial" w:cs="Arial"/>
                <w:b/>
                <w:color w:val="auto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18"/>
                <w:szCs w:val="20"/>
              </w:rPr>
              <w:t xml:space="preserve">STATISTICS </w:t>
            </w:r>
          </w:p>
          <w:p w:rsidR="00EC1668" w:rsidRPr="00C53CD6" w:rsidRDefault="00EC1668" w:rsidP="009B7E54">
            <w:pPr>
              <w:ind w:left="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TISTICS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Pr="00C53CD6" w:rsidRDefault="00EC1668" w:rsidP="009B7E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668" w:rsidRPr="00C53CD6" w:rsidRDefault="00EC1668" w:rsidP="009B7E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EC1668" w:rsidP="009B7E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EC1668" w:rsidP="009B7E54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7C7147" w:rsidP="009B7E54">
            <w:pPr>
              <w:pStyle w:val="Default"/>
              <w:numPr>
                <w:ilvl w:val="0"/>
                <w:numId w:val="7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EC1668" w:rsidRPr="00C53CD6">
              <w:rPr>
                <w:sz w:val="20"/>
                <w:szCs w:val="20"/>
              </w:rPr>
              <w:t>nterpret and construct simple pictograms, tally charts, block diagrams and simple tables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7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EC1668" w:rsidRPr="00C53CD6">
              <w:rPr>
                <w:sz w:val="20"/>
                <w:szCs w:val="20"/>
              </w:rPr>
              <w:t>sk and answer simple questions by counting the number of objects in each category and sorting the categories by quantity</w:t>
            </w:r>
          </w:p>
          <w:p w:rsidR="00EC1668" w:rsidRPr="00035A2F" w:rsidRDefault="007C7147" w:rsidP="009B7E54">
            <w:pPr>
              <w:pStyle w:val="Default"/>
              <w:numPr>
                <w:ilvl w:val="0"/>
                <w:numId w:val="7"/>
              </w:numPr>
              <w:ind w:left="8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EC1668" w:rsidRPr="00C53CD6">
              <w:rPr>
                <w:sz w:val="20"/>
                <w:szCs w:val="20"/>
              </w:rPr>
              <w:t>sk and answer questions about totaling and comparing categorical data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668" w:rsidRPr="00C53CD6" w:rsidRDefault="007C7147" w:rsidP="009B7E54">
            <w:pPr>
              <w:pStyle w:val="Default"/>
              <w:numPr>
                <w:ilvl w:val="0"/>
                <w:numId w:val="7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EC1668" w:rsidRPr="00C53CD6">
              <w:rPr>
                <w:sz w:val="20"/>
                <w:szCs w:val="20"/>
              </w:rPr>
              <w:t xml:space="preserve">nterpret and present data using bar charts, pictograms and tables </w:t>
            </w:r>
          </w:p>
          <w:p w:rsidR="00EC1668" w:rsidRPr="00C53CD6" w:rsidRDefault="007C7147" w:rsidP="009B7E54">
            <w:pPr>
              <w:pStyle w:val="Default"/>
              <w:numPr>
                <w:ilvl w:val="0"/>
                <w:numId w:val="7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EC1668" w:rsidRPr="00C53CD6">
              <w:rPr>
                <w:sz w:val="20"/>
                <w:szCs w:val="20"/>
              </w:rPr>
              <w:t>olve one-step and two-step questions [e.g. ‘How many more?’ and ‘How many fewer?’] using information presented in scaled bar charts and pictograms and tables</w:t>
            </w:r>
          </w:p>
          <w:p w:rsidR="00EC1668" w:rsidRPr="00C53CD6" w:rsidRDefault="00EC1668" w:rsidP="009B7E54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C53CD6" w:rsidRPr="00B337DB" w:rsidRDefault="00C53CD6" w:rsidP="00C53CD6">
      <w:pPr>
        <w:spacing w:after="0" w:line="240" w:lineRule="auto"/>
        <w:ind w:left="-1440" w:right="15398"/>
        <w:rPr>
          <w:rFonts w:asciiTheme="minorHAnsi" w:hAnsiTheme="minorHAnsi" w:cstheme="minorHAnsi"/>
        </w:rPr>
      </w:pPr>
      <w:r w:rsidRPr="00B337DB">
        <w:rPr>
          <w:rFonts w:asciiTheme="minorHAnsi" w:hAnsiTheme="minorHAnsi" w:cstheme="minorHAnsi"/>
        </w:rPr>
        <w:br w:type="textWrapping" w:clear="all"/>
      </w:r>
    </w:p>
    <w:p w:rsidR="00C53CD6" w:rsidRPr="00C51548" w:rsidRDefault="00C53CD6" w:rsidP="00AC27B1">
      <w:pPr>
        <w:spacing w:after="0"/>
        <w:ind w:right="15398"/>
      </w:pPr>
    </w:p>
    <w:p w:rsidR="006E2598" w:rsidRPr="00D73E78" w:rsidRDefault="006E2598" w:rsidP="00C53CD6">
      <w:pPr>
        <w:spacing w:after="0"/>
        <w:jc w:val="both"/>
        <w:rPr>
          <w:rFonts w:ascii="Arial" w:hAnsi="Arial" w:cs="Arial"/>
          <w:color w:val="auto"/>
          <w:sz w:val="20"/>
          <w:szCs w:val="20"/>
        </w:rPr>
      </w:pPr>
    </w:p>
    <w:sectPr w:rsidR="006E2598" w:rsidRPr="00D73E78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983" w:right="1440" w:bottom="744" w:left="1440" w:header="75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167C" w:rsidRDefault="00C6167C">
      <w:pPr>
        <w:spacing w:after="0" w:line="240" w:lineRule="auto"/>
      </w:pPr>
      <w:r>
        <w:separator/>
      </w:r>
    </w:p>
  </w:endnote>
  <w:endnote w:type="continuationSeparator" w:id="0">
    <w:p w:rsidR="00C6167C" w:rsidRDefault="00C61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258875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6167C" w:rsidRDefault="00C6167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6167C" w:rsidRDefault="00C616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167C" w:rsidRDefault="00C6167C">
      <w:pPr>
        <w:spacing w:after="0" w:line="240" w:lineRule="auto"/>
      </w:pPr>
      <w:r>
        <w:separator/>
      </w:r>
    </w:p>
  </w:footnote>
  <w:footnote w:type="continuationSeparator" w:id="0">
    <w:p w:rsidR="00C6167C" w:rsidRDefault="00C61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67C" w:rsidRDefault="00C6167C">
    <w:pPr>
      <w:spacing w:after="0"/>
      <w:ind w:left="1"/>
      <w:jc w:val="center"/>
    </w:pPr>
    <w:r>
      <w:rPr>
        <w:b/>
      </w:rPr>
      <w:t xml:space="preserve">Skills Progression: ENGLISH Writing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67C" w:rsidRDefault="00C6167C" w:rsidP="00D73E78">
    <w:pPr>
      <w:spacing w:after="0"/>
      <w:rPr>
        <w:rFonts w:ascii="Arial" w:hAnsi="Arial" w:cs="Arial"/>
        <w:b/>
        <w:sz w:val="20"/>
        <w:szCs w:val="20"/>
      </w:rPr>
    </w:pPr>
    <w:r w:rsidRPr="000737A6">
      <w:rPr>
        <w:noProof/>
        <w:color w:val="222A35" w:themeColor="text2" w:themeShade="80"/>
      </w:rPr>
      <w:drawing>
        <wp:anchor distT="0" distB="0" distL="114300" distR="114300" simplePos="0" relativeHeight="251659264" behindDoc="1" locked="0" layoutInCell="1" allowOverlap="1" wp14:anchorId="2735E469" wp14:editId="59885F91">
          <wp:simplePos x="0" y="0"/>
          <wp:positionH relativeFrom="margin">
            <wp:posOffset>574431</wp:posOffset>
          </wp:positionH>
          <wp:positionV relativeFrom="paragraph">
            <wp:posOffset>-398487</wp:posOffset>
          </wp:positionV>
          <wp:extent cx="527050" cy="474345"/>
          <wp:effectExtent l="0" t="0" r="6350" b="190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05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F0FD6">
      <w:rPr>
        <w:rFonts w:ascii="Arial" w:hAnsi="Arial" w:cs="Arial"/>
        <w:i/>
        <w:color w:val="222A35" w:themeColor="text2" w:themeShade="80"/>
        <w:sz w:val="20"/>
        <w:szCs w:val="20"/>
      </w:rPr>
      <w:t xml:space="preserve">Aiming High, Achieving Together </w:t>
    </w:r>
    <w:r>
      <w:rPr>
        <w:b/>
      </w:rPr>
      <w:t xml:space="preserve"> </w:t>
    </w:r>
    <w:r w:rsidRPr="00D73E78">
      <w:rPr>
        <w:rFonts w:ascii="Arial" w:hAnsi="Arial" w:cs="Arial"/>
        <w:b/>
      </w:rPr>
      <w:t xml:space="preserve"> </w:t>
    </w: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 w:rsidRPr="008E6AE6">
      <w:rPr>
        <w:rFonts w:ascii="Arial" w:hAnsi="Arial" w:cs="Arial"/>
        <w:b/>
        <w:sz w:val="20"/>
        <w:szCs w:val="20"/>
      </w:rPr>
      <w:t xml:space="preserve">Progression of Skills and Knowledge: </w:t>
    </w:r>
    <w:r>
      <w:rPr>
        <w:rFonts w:ascii="Arial" w:hAnsi="Arial" w:cs="Arial"/>
        <w:b/>
        <w:sz w:val="20"/>
        <w:szCs w:val="20"/>
      </w:rPr>
      <w:t>Maths</w:t>
    </w:r>
  </w:p>
  <w:p w:rsidR="00C6167C" w:rsidRPr="006B706C" w:rsidRDefault="00C6167C" w:rsidP="00D73E78">
    <w:pPr>
      <w:spacing w:after="0"/>
      <w:rPr>
        <w:color w:val="000000" w:themeColor="text1"/>
      </w:rPr>
    </w:pPr>
    <w:r w:rsidRPr="008E6AE6">
      <w:rPr>
        <w:rFonts w:ascii="Arial" w:hAnsi="Arial" w:cs="Arial"/>
        <w:b/>
        <w:color w:val="000000" w:themeColor="text1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67C" w:rsidRDefault="00C6167C">
    <w:pPr>
      <w:spacing w:after="0"/>
      <w:ind w:left="1"/>
      <w:jc w:val="center"/>
    </w:pPr>
    <w:r>
      <w:rPr>
        <w:b/>
      </w:rPr>
      <w:t xml:space="preserve">Skills Progression: ENGLISH Writing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B3E76"/>
    <w:multiLevelType w:val="hybridMultilevel"/>
    <w:tmpl w:val="159C7486"/>
    <w:lvl w:ilvl="0" w:tplc="08090001">
      <w:start w:val="1"/>
      <w:numFmt w:val="bullet"/>
      <w:lvlText w:val=""/>
      <w:lvlJc w:val="left"/>
      <w:pPr>
        <w:ind w:left="-90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83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61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5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-47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-39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-3273" w:hanging="360"/>
      </w:pPr>
      <w:rPr>
        <w:rFonts w:ascii="Wingdings" w:hAnsi="Wingdings" w:hint="default"/>
      </w:rPr>
    </w:lvl>
  </w:abstractNum>
  <w:abstractNum w:abstractNumId="1" w15:restartNumberingAfterBreak="0">
    <w:nsid w:val="0D1874AC"/>
    <w:multiLevelType w:val="hybridMultilevel"/>
    <w:tmpl w:val="8A7674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267BB5"/>
    <w:multiLevelType w:val="hybridMultilevel"/>
    <w:tmpl w:val="693EC9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96216B"/>
    <w:multiLevelType w:val="hybridMultilevel"/>
    <w:tmpl w:val="4D8A3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472CC"/>
    <w:multiLevelType w:val="hybridMultilevel"/>
    <w:tmpl w:val="8C506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39178A"/>
    <w:multiLevelType w:val="hybridMultilevel"/>
    <w:tmpl w:val="CB367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E1981"/>
    <w:multiLevelType w:val="hybridMultilevel"/>
    <w:tmpl w:val="4DD2F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7147F"/>
    <w:multiLevelType w:val="hybridMultilevel"/>
    <w:tmpl w:val="E4CE5C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9B2A47"/>
    <w:multiLevelType w:val="hybridMultilevel"/>
    <w:tmpl w:val="34B67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D426F2"/>
    <w:multiLevelType w:val="hybridMultilevel"/>
    <w:tmpl w:val="89A28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967DBE"/>
    <w:multiLevelType w:val="hybridMultilevel"/>
    <w:tmpl w:val="56B4B830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1" w15:restartNumberingAfterBreak="0">
    <w:nsid w:val="35233133"/>
    <w:multiLevelType w:val="hybridMultilevel"/>
    <w:tmpl w:val="6B04D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D7296"/>
    <w:multiLevelType w:val="hybridMultilevel"/>
    <w:tmpl w:val="4B50CE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BC52D49"/>
    <w:multiLevelType w:val="hybridMultilevel"/>
    <w:tmpl w:val="0C600B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C90D57"/>
    <w:multiLevelType w:val="hybridMultilevel"/>
    <w:tmpl w:val="DE446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7B44D8"/>
    <w:multiLevelType w:val="hybridMultilevel"/>
    <w:tmpl w:val="157C8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87C96"/>
    <w:multiLevelType w:val="hybridMultilevel"/>
    <w:tmpl w:val="951E1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326220"/>
    <w:multiLevelType w:val="hybridMultilevel"/>
    <w:tmpl w:val="55D8C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923A86"/>
    <w:multiLevelType w:val="hybridMultilevel"/>
    <w:tmpl w:val="BBA2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4C6FF3"/>
    <w:multiLevelType w:val="hybridMultilevel"/>
    <w:tmpl w:val="544A20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88E4C7A"/>
    <w:multiLevelType w:val="hybridMultilevel"/>
    <w:tmpl w:val="5EB2256C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1" w15:restartNumberingAfterBreak="0">
    <w:nsid w:val="68FA13E1"/>
    <w:multiLevelType w:val="hybridMultilevel"/>
    <w:tmpl w:val="9C90E2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E5D31B2"/>
    <w:multiLevelType w:val="hybridMultilevel"/>
    <w:tmpl w:val="6E66C6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73B698E"/>
    <w:multiLevelType w:val="hybridMultilevel"/>
    <w:tmpl w:val="53520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4"/>
  </w:num>
  <w:num w:numId="4">
    <w:abstractNumId w:val="5"/>
  </w:num>
  <w:num w:numId="5">
    <w:abstractNumId w:val="20"/>
  </w:num>
  <w:num w:numId="6">
    <w:abstractNumId w:val="3"/>
  </w:num>
  <w:num w:numId="7">
    <w:abstractNumId w:val="15"/>
  </w:num>
  <w:num w:numId="8">
    <w:abstractNumId w:val="23"/>
  </w:num>
  <w:num w:numId="9">
    <w:abstractNumId w:val="6"/>
  </w:num>
  <w:num w:numId="10">
    <w:abstractNumId w:val="18"/>
  </w:num>
  <w:num w:numId="11">
    <w:abstractNumId w:val="8"/>
  </w:num>
  <w:num w:numId="12">
    <w:abstractNumId w:val="17"/>
  </w:num>
  <w:num w:numId="13">
    <w:abstractNumId w:val="16"/>
  </w:num>
  <w:num w:numId="14">
    <w:abstractNumId w:val="4"/>
  </w:num>
  <w:num w:numId="15">
    <w:abstractNumId w:val="11"/>
  </w:num>
  <w:num w:numId="16">
    <w:abstractNumId w:val="19"/>
  </w:num>
  <w:num w:numId="17">
    <w:abstractNumId w:val="12"/>
  </w:num>
  <w:num w:numId="18">
    <w:abstractNumId w:val="22"/>
  </w:num>
  <w:num w:numId="19">
    <w:abstractNumId w:val="1"/>
  </w:num>
  <w:num w:numId="20">
    <w:abstractNumId w:val="2"/>
  </w:num>
  <w:num w:numId="21">
    <w:abstractNumId w:val="9"/>
  </w:num>
  <w:num w:numId="22">
    <w:abstractNumId w:val="7"/>
  </w:num>
  <w:num w:numId="23">
    <w:abstractNumId w:val="2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598"/>
    <w:rsid w:val="00035A2F"/>
    <w:rsid w:val="000824D8"/>
    <w:rsid w:val="0018650B"/>
    <w:rsid w:val="00191CC2"/>
    <w:rsid w:val="001C5E92"/>
    <w:rsid w:val="00207BF8"/>
    <w:rsid w:val="002161B6"/>
    <w:rsid w:val="00242201"/>
    <w:rsid w:val="00260C4D"/>
    <w:rsid w:val="00270EB7"/>
    <w:rsid w:val="002C6911"/>
    <w:rsid w:val="002D4605"/>
    <w:rsid w:val="003039CA"/>
    <w:rsid w:val="0032405C"/>
    <w:rsid w:val="00410CEC"/>
    <w:rsid w:val="00500DDB"/>
    <w:rsid w:val="00523A43"/>
    <w:rsid w:val="00625823"/>
    <w:rsid w:val="006306F6"/>
    <w:rsid w:val="006B706C"/>
    <w:rsid w:val="006C57FC"/>
    <w:rsid w:val="006E2598"/>
    <w:rsid w:val="007453B6"/>
    <w:rsid w:val="0079152B"/>
    <w:rsid w:val="007C7147"/>
    <w:rsid w:val="00864414"/>
    <w:rsid w:val="008B1867"/>
    <w:rsid w:val="008E6AE6"/>
    <w:rsid w:val="00945E91"/>
    <w:rsid w:val="009B7E54"/>
    <w:rsid w:val="009D132E"/>
    <w:rsid w:val="009F72E8"/>
    <w:rsid w:val="00A96502"/>
    <w:rsid w:val="00AC27B1"/>
    <w:rsid w:val="00AE3C9A"/>
    <w:rsid w:val="00B3132D"/>
    <w:rsid w:val="00B74B02"/>
    <w:rsid w:val="00C02E6B"/>
    <w:rsid w:val="00C2639E"/>
    <w:rsid w:val="00C51548"/>
    <w:rsid w:val="00C53CD6"/>
    <w:rsid w:val="00C6167C"/>
    <w:rsid w:val="00D04DA0"/>
    <w:rsid w:val="00D73E78"/>
    <w:rsid w:val="00DD57E3"/>
    <w:rsid w:val="00EC1668"/>
    <w:rsid w:val="00FA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7249F"/>
  <w15:docId w15:val="{98B87E0D-64F4-471E-B461-6F8535E3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6B7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06C"/>
    <w:rPr>
      <w:rFonts w:ascii="Calibri" w:eastAsia="Calibri" w:hAnsi="Calibri" w:cs="Calibri"/>
      <w:color w:val="000000"/>
    </w:rPr>
  </w:style>
  <w:style w:type="paragraph" w:styleId="NoSpacing">
    <w:name w:val="No Spacing"/>
    <w:uiPriority w:val="1"/>
    <w:qFormat/>
    <w:rsid w:val="00191CC2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C53CD6"/>
    <w:pPr>
      <w:ind w:left="720"/>
      <w:contextualSpacing/>
    </w:pPr>
  </w:style>
  <w:style w:type="paragraph" w:customStyle="1" w:styleId="Default">
    <w:name w:val="Default"/>
    <w:rsid w:val="00C53CD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1996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Park</dc:creator>
  <cp:keywords/>
  <cp:lastModifiedBy>Laura Relf</cp:lastModifiedBy>
  <cp:revision>2</cp:revision>
  <cp:lastPrinted>2024-10-21T10:11:00Z</cp:lastPrinted>
  <dcterms:created xsi:type="dcterms:W3CDTF">2025-01-06T10:42:00Z</dcterms:created>
  <dcterms:modified xsi:type="dcterms:W3CDTF">2025-01-06T10:42:00Z</dcterms:modified>
</cp:coreProperties>
</file>